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358" w:rsidRDefault="00277358" w:rsidP="00277358">
      <w:pPr>
        <w:jc w:val="center"/>
        <w:rPr>
          <w:sz w:val="28"/>
          <w:szCs w:val="28"/>
        </w:rPr>
      </w:pPr>
      <w:r w:rsidRPr="007B4894">
        <w:rPr>
          <w:b/>
          <w:bCs/>
          <w:sz w:val="28"/>
          <w:szCs w:val="28"/>
        </w:rPr>
        <w:t xml:space="preserve"> </w:t>
      </w:r>
      <w:r w:rsidRPr="009F21ED">
        <w:rPr>
          <w:b/>
          <w:bCs/>
          <w:sz w:val="28"/>
          <w:szCs w:val="28"/>
        </w:rPr>
        <w:t xml:space="preserve">             </w:t>
      </w:r>
      <w:r w:rsidRPr="00B10311">
        <w:rPr>
          <w:sz w:val="28"/>
          <w:szCs w:val="28"/>
        </w:rPr>
        <w:t xml:space="preserve">Государственное бюджетное </w:t>
      </w:r>
      <w:r>
        <w:rPr>
          <w:sz w:val="28"/>
          <w:szCs w:val="28"/>
        </w:rPr>
        <w:t xml:space="preserve">профессиональное  </w:t>
      </w:r>
      <w:r w:rsidRPr="00B10311">
        <w:rPr>
          <w:sz w:val="28"/>
          <w:szCs w:val="28"/>
        </w:rPr>
        <w:t>обр</w:t>
      </w:r>
      <w:r>
        <w:rPr>
          <w:sz w:val="28"/>
          <w:szCs w:val="28"/>
        </w:rPr>
        <w:t xml:space="preserve">азовательное </w:t>
      </w:r>
    </w:p>
    <w:p w:rsidR="00277358" w:rsidRDefault="00277358" w:rsidP="00277358">
      <w:pPr>
        <w:jc w:val="center"/>
        <w:rPr>
          <w:sz w:val="28"/>
          <w:szCs w:val="28"/>
        </w:rPr>
      </w:pPr>
      <w:r>
        <w:rPr>
          <w:sz w:val="28"/>
          <w:szCs w:val="28"/>
        </w:rPr>
        <w:t>учреждение   Иркутской области</w:t>
      </w:r>
    </w:p>
    <w:p w:rsidR="00277358" w:rsidRPr="00D417E0" w:rsidRDefault="00277358" w:rsidP="00277358">
      <w:pPr>
        <w:jc w:val="center"/>
        <w:rPr>
          <w:sz w:val="28"/>
          <w:szCs w:val="28"/>
        </w:rPr>
      </w:pPr>
      <w:r>
        <w:rPr>
          <w:sz w:val="28"/>
          <w:szCs w:val="28"/>
        </w:rPr>
        <w:t>«Тайшетский промышленно-технологический техникум»</w:t>
      </w: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Pr="009F21ED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right"/>
        <w:rPr>
          <w:sz w:val="28"/>
          <w:szCs w:val="28"/>
        </w:rPr>
      </w:pPr>
    </w:p>
    <w:p w:rsidR="00277358" w:rsidRPr="009F21ED" w:rsidRDefault="00277358" w:rsidP="00277358">
      <w:pPr>
        <w:jc w:val="right"/>
        <w:rPr>
          <w:sz w:val="28"/>
          <w:szCs w:val="28"/>
        </w:rPr>
      </w:pPr>
    </w:p>
    <w:p w:rsidR="00277358" w:rsidRPr="009F21ED" w:rsidRDefault="00277358" w:rsidP="00277358">
      <w:pPr>
        <w:rPr>
          <w:color w:val="FF0000"/>
          <w:sz w:val="28"/>
          <w:szCs w:val="28"/>
        </w:rPr>
      </w:pPr>
    </w:p>
    <w:p w:rsidR="00277358" w:rsidRPr="00BD6BC8" w:rsidRDefault="00277358" w:rsidP="00277358">
      <w:pPr>
        <w:jc w:val="center"/>
        <w:rPr>
          <w:i/>
          <w:iCs/>
        </w:rPr>
      </w:pPr>
    </w:p>
    <w:p w:rsidR="00277358" w:rsidRPr="009F21ED" w:rsidRDefault="00277358" w:rsidP="00277358">
      <w:pPr>
        <w:jc w:val="both"/>
        <w:rPr>
          <w:b/>
          <w:sz w:val="28"/>
          <w:szCs w:val="28"/>
        </w:rPr>
      </w:pPr>
    </w:p>
    <w:p w:rsidR="00277358" w:rsidRPr="009F21ED" w:rsidRDefault="00277358" w:rsidP="00277358">
      <w:pPr>
        <w:jc w:val="both"/>
        <w:rPr>
          <w:b/>
          <w:sz w:val="28"/>
          <w:szCs w:val="28"/>
        </w:rPr>
      </w:pPr>
    </w:p>
    <w:p w:rsidR="00277358" w:rsidRPr="009F21ED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77358" w:rsidRPr="009F21ED" w:rsidRDefault="00277358" w:rsidP="00277358">
      <w:pPr>
        <w:jc w:val="both"/>
        <w:rPr>
          <w:b/>
          <w:sz w:val="28"/>
          <w:szCs w:val="28"/>
        </w:rPr>
      </w:pPr>
    </w:p>
    <w:p w:rsidR="00277358" w:rsidRPr="009F21ED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spacing w:line="36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277358" w:rsidRDefault="007560BE" w:rsidP="00277358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</w:t>
      </w:r>
      <w:r w:rsidR="00277358">
        <w:rPr>
          <w:b/>
          <w:bCs/>
          <w:sz w:val="28"/>
          <w:szCs w:val="28"/>
        </w:rPr>
        <w:t xml:space="preserve"> </w:t>
      </w:r>
      <w:r w:rsidR="00277358" w:rsidRPr="009F21ED">
        <w:rPr>
          <w:b/>
          <w:sz w:val="28"/>
          <w:szCs w:val="28"/>
        </w:rPr>
        <w:t xml:space="preserve"> учебной дисциплине </w:t>
      </w:r>
      <w:r w:rsidR="00277358">
        <w:rPr>
          <w:sz w:val="28"/>
          <w:szCs w:val="28"/>
        </w:rPr>
        <w:t xml:space="preserve"> </w:t>
      </w:r>
    </w:p>
    <w:p w:rsidR="00277358" w:rsidRPr="00277358" w:rsidRDefault="00277358" w:rsidP="00277358">
      <w:pPr>
        <w:spacing w:line="360" w:lineRule="auto"/>
        <w:jc w:val="center"/>
        <w:rPr>
          <w:rStyle w:val="FontStyle22"/>
          <w:bCs w:val="0"/>
          <w:sz w:val="28"/>
          <w:szCs w:val="28"/>
        </w:rPr>
      </w:pPr>
      <w:r>
        <w:rPr>
          <w:b/>
          <w:sz w:val="28"/>
          <w:szCs w:val="28"/>
        </w:rPr>
        <w:t xml:space="preserve">Физическая культура </w:t>
      </w:r>
    </w:p>
    <w:p w:rsidR="00277358" w:rsidRPr="005D0B45" w:rsidRDefault="00277358" w:rsidP="00277358">
      <w:pPr>
        <w:jc w:val="center"/>
        <w:rPr>
          <w:sz w:val="28"/>
          <w:szCs w:val="28"/>
        </w:rPr>
      </w:pPr>
      <w:r w:rsidRPr="005D0B45">
        <w:rPr>
          <w:sz w:val="28"/>
          <w:szCs w:val="28"/>
        </w:rPr>
        <w:t xml:space="preserve">образовательной программы </w:t>
      </w:r>
      <w:r>
        <w:rPr>
          <w:sz w:val="28"/>
          <w:szCs w:val="28"/>
        </w:rPr>
        <w:t>(ОП)</w:t>
      </w:r>
    </w:p>
    <w:p w:rsidR="00277358" w:rsidRPr="001E4F75" w:rsidRDefault="00277358" w:rsidP="00277358">
      <w:pPr>
        <w:jc w:val="center"/>
        <w:rPr>
          <w:sz w:val="28"/>
          <w:szCs w:val="28"/>
        </w:rPr>
      </w:pPr>
      <w:r w:rsidRPr="001E4F75">
        <w:rPr>
          <w:sz w:val="28"/>
          <w:szCs w:val="28"/>
        </w:rPr>
        <w:t>для профессии СПО</w:t>
      </w:r>
    </w:p>
    <w:p w:rsidR="00277358" w:rsidRDefault="00277358" w:rsidP="00277358">
      <w:pPr>
        <w:jc w:val="center"/>
        <w:rPr>
          <w:b/>
          <w:sz w:val="28"/>
          <w:szCs w:val="28"/>
        </w:rPr>
      </w:pPr>
    </w:p>
    <w:p w:rsidR="00277358" w:rsidRPr="003935DD" w:rsidRDefault="00277358" w:rsidP="00277358">
      <w:pPr>
        <w:jc w:val="center"/>
        <w:rPr>
          <w:b/>
          <w:sz w:val="28"/>
          <w:szCs w:val="28"/>
        </w:rPr>
      </w:pPr>
      <w:r w:rsidRPr="003935DD">
        <w:rPr>
          <w:b/>
          <w:sz w:val="28"/>
          <w:szCs w:val="28"/>
        </w:rPr>
        <w:t>43.01.09 - Повар, кондитер</w:t>
      </w:r>
    </w:p>
    <w:p w:rsidR="00277358" w:rsidRPr="00A916EE" w:rsidRDefault="00277358" w:rsidP="00277358">
      <w:pPr>
        <w:jc w:val="both"/>
        <w:rPr>
          <w:sz w:val="28"/>
          <w:szCs w:val="28"/>
        </w:rPr>
      </w:pPr>
    </w:p>
    <w:p w:rsidR="00277358" w:rsidRPr="0099371D" w:rsidRDefault="00277358" w:rsidP="00277358">
      <w:pPr>
        <w:jc w:val="both"/>
        <w:rPr>
          <w:b/>
          <w:sz w:val="28"/>
          <w:szCs w:val="28"/>
        </w:rPr>
      </w:pPr>
      <w:r w:rsidRPr="0099371D">
        <w:rPr>
          <w:b/>
          <w:sz w:val="28"/>
          <w:szCs w:val="28"/>
        </w:rPr>
        <w:t xml:space="preserve">  </w:t>
      </w: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Default="00277358" w:rsidP="00277358">
      <w:pPr>
        <w:jc w:val="both"/>
        <w:rPr>
          <w:b/>
          <w:sz w:val="28"/>
          <w:szCs w:val="28"/>
        </w:rPr>
      </w:pPr>
    </w:p>
    <w:p w:rsidR="00277358" w:rsidRPr="009F21ED" w:rsidRDefault="00277358" w:rsidP="00277358">
      <w:pPr>
        <w:jc w:val="both"/>
        <w:rPr>
          <w:b/>
          <w:sz w:val="28"/>
          <w:szCs w:val="28"/>
        </w:rPr>
      </w:pPr>
    </w:p>
    <w:p w:rsidR="00277358" w:rsidRPr="009F21ED" w:rsidRDefault="00277358" w:rsidP="00277358">
      <w:pPr>
        <w:jc w:val="center"/>
        <w:rPr>
          <w:b/>
          <w:sz w:val="28"/>
          <w:szCs w:val="28"/>
        </w:rPr>
        <w:sectPr w:rsidR="00277358" w:rsidRPr="009F21ED" w:rsidSect="00656980">
          <w:footerReference w:type="even" r:id="rId9"/>
          <w:footerReference w:type="default" r:id="rId10"/>
          <w:pgSz w:w="11906" w:h="16838"/>
          <w:pgMar w:top="568" w:right="1134" w:bottom="1134" w:left="1134" w:header="709" w:footer="709" w:gutter="0"/>
          <w:cols w:space="708"/>
          <w:docGrid w:linePitch="360"/>
        </w:sectPr>
      </w:pPr>
      <w:r w:rsidRPr="009F21ED">
        <w:rPr>
          <w:sz w:val="28"/>
          <w:szCs w:val="28"/>
        </w:rPr>
        <w:t>201</w:t>
      </w:r>
      <w:r w:rsidR="007560BE">
        <w:rPr>
          <w:sz w:val="28"/>
          <w:szCs w:val="28"/>
        </w:rPr>
        <w:t>9</w:t>
      </w:r>
    </w:p>
    <w:p w:rsidR="008B7CDE" w:rsidRPr="008B7CDE" w:rsidRDefault="008B7CDE" w:rsidP="008B7CDE">
      <w:pPr>
        <w:spacing w:line="360" w:lineRule="auto"/>
        <w:jc w:val="both"/>
        <w:rPr>
          <w:b/>
          <w:sz w:val="28"/>
          <w:szCs w:val="24"/>
        </w:rPr>
      </w:pPr>
    </w:p>
    <w:p w:rsidR="00957559" w:rsidRDefault="00957559" w:rsidP="004D00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7560BE" w:rsidRPr="003935DD" w:rsidRDefault="007560BE" w:rsidP="007560BE">
      <w:pPr>
        <w:ind w:left="142"/>
        <w:jc w:val="both"/>
        <w:rPr>
          <w:b/>
          <w:sz w:val="28"/>
          <w:szCs w:val="28"/>
        </w:rPr>
      </w:pPr>
      <w:r w:rsidRPr="007F175C">
        <w:rPr>
          <w:bCs/>
          <w:sz w:val="28"/>
          <w:szCs w:val="28"/>
        </w:rPr>
        <w:t>Фонд оценочных средств по учебной дисциплине «</w:t>
      </w:r>
      <w:r w:rsidRPr="004D005E">
        <w:rPr>
          <w:sz w:val="28"/>
          <w:szCs w:val="28"/>
        </w:rPr>
        <w:t>физическая  культура</w:t>
      </w:r>
      <w:r w:rsidRPr="007F175C">
        <w:rPr>
          <w:bCs/>
          <w:sz w:val="28"/>
          <w:szCs w:val="28"/>
        </w:rPr>
        <w:t xml:space="preserve">»  </w:t>
      </w:r>
      <w:r w:rsidRPr="007F175C">
        <w:rPr>
          <w:sz w:val="28"/>
          <w:szCs w:val="28"/>
        </w:rPr>
        <w:t>разработан на основе рабочей программы учебной дисциплины «</w:t>
      </w:r>
      <w:r w:rsidRPr="004D005E">
        <w:rPr>
          <w:sz w:val="28"/>
          <w:szCs w:val="28"/>
        </w:rPr>
        <w:t>физическая  культура</w:t>
      </w:r>
      <w:r w:rsidRPr="007F175C">
        <w:rPr>
          <w:sz w:val="28"/>
          <w:szCs w:val="28"/>
        </w:rPr>
        <w:t>» для профессии  среднего  профессионального образования   подготовки квалифицированных раб</w:t>
      </w:r>
      <w:r w:rsidRPr="007F175C">
        <w:rPr>
          <w:sz w:val="28"/>
          <w:szCs w:val="28"/>
        </w:rPr>
        <w:t>о</w:t>
      </w:r>
      <w:r w:rsidRPr="007F175C">
        <w:rPr>
          <w:sz w:val="28"/>
          <w:szCs w:val="28"/>
        </w:rPr>
        <w:t xml:space="preserve">чих, служащих </w:t>
      </w:r>
      <w:r>
        <w:rPr>
          <w:sz w:val="28"/>
          <w:szCs w:val="28"/>
        </w:rPr>
        <w:t xml:space="preserve">естественнонаучного </w:t>
      </w:r>
      <w:r w:rsidRPr="007F175C">
        <w:rPr>
          <w:sz w:val="28"/>
          <w:szCs w:val="28"/>
        </w:rPr>
        <w:t xml:space="preserve"> профиля  </w:t>
      </w:r>
      <w:r w:rsidRPr="003935DD">
        <w:rPr>
          <w:b/>
          <w:sz w:val="28"/>
          <w:szCs w:val="28"/>
        </w:rPr>
        <w:t>43.01.09 - Повар, кондитер</w:t>
      </w:r>
    </w:p>
    <w:p w:rsidR="007560BE" w:rsidRPr="00656033" w:rsidRDefault="007560BE" w:rsidP="007560BE">
      <w:pPr>
        <w:autoSpaceDE w:val="0"/>
        <w:autoSpaceDN w:val="0"/>
        <w:adjustRightInd w:val="0"/>
        <w:spacing w:after="200" w:line="276" w:lineRule="auto"/>
        <w:ind w:left="142"/>
        <w:rPr>
          <w:b/>
          <w:sz w:val="28"/>
          <w:szCs w:val="28"/>
        </w:rPr>
      </w:pPr>
    </w:p>
    <w:p w:rsidR="007560BE" w:rsidRDefault="007560BE" w:rsidP="004D00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4D005E" w:rsidRDefault="004D005E" w:rsidP="004D00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  <w:szCs w:val="28"/>
        </w:rPr>
      </w:pPr>
    </w:p>
    <w:p w:rsidR="00002DC1" w:rsidRPr="006D4238" w:rsidRDefault="00002DC1" w:rsidP="00002D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6D4238">
        <w:rPr>
          <w:b/>
          <w:sz w:val="28"/>
          <w:szCs w:val="28"/>
        </w:rPr>
        <w:t>Организация-разработчик:</w:t>
      </w:r>
      <w:r w:rsidRPr="006D4238">
        <w:rPr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"Тайшетский промышленно-технологический техникум".</w:t>
      </w:r>
    </w:p>
    <w:p w:rsidR="00002DC1" w:rsidRPr="006D4238" w:rsidRDefault="00002DC1" w:rsidP="00002D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002DC1" w:rsidRPr="006D4238" w:rsidRDefault="00002DC1" w:rsidP="00002D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002DC1" w:rsidRDefault="00002DC1" w:rsidP="00002D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8B7CDE" w:rsidRDefault="008B7CDE" w:rsidP="00002D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8B7CDE" w:rsidRDefault="008B7CDE" w:rsidP="00002D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8B7CDE" w:rsidRDefault="008B7CDE" w:rsidP="00002D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8B7CDE" w:rsidRPr="006D4238" w:rsidRDefault="008B7CDE" w:rsidP="00002D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002DC1" w:rsidRPr="006D4238" w:rsidRDefault="00002DC1" w:rsidP="00002D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002DC1" w:rsidRPr="006D4238" w:rsidRDefault="00002DC1" w:rsidP="00002D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6D4238">
        <w:rPr>
          <w:b/>
          <w:sz w:val="28"/>
          <w:szCs w:val="28"/>
        </w:rPr>
        <w:t>Разработчик:</w:t>
      </w:r>
    </w:p>
    <w:p w:rsidR="007560BE" w:rsidRPr="006D4238" w:rsidRDefault="0035620A" w:rsidP="007560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Щиголева</w:t>
      </w:r>
      <w:proofErr w:type="spellEnd"/>
      <w:r>
        <w:rPr>
          <w:sz w:val="28"/>
          <w:szCs w:val="28"/>
        </w:rPr>
        <w:t xml:space="preserve"> Е.М., </w:t>
      </w:r>
      <w:r w:rsidR="007560BE">
        <w:rPr>
          <w:sz w:val="28"/>
          <w:szCs w:val="28"/>
        </w:rPr>
        <w:t>преподаватель</w:t>
      </w:r>
      <w:r w:rsidR="007560BE" w:rsidRPr="006D4238">
        <w:rPr>
          <w:sz w:val="28"/>
          <w:szCs w:val="28"/>
        </w:rPr>
        <w:t xml:space="preserve"> ГБПОУ ИО </w:t>
      </w:r>
      <w:r w:rsidR="007560BE">
        <w:rPr>
          <w:sz w:val="28"/>
          <w:szCs w:val="28"/>
        </w:rPr>
        <w:t>ТПТТ</w:t>
      </w:r>
    </w:p>
    <w:p w:rsidR="007560BE" w:rsidRPr="006D4238" w:rsidRDefault="007560BE" w:rsidP="007560BE">
      <w:pPr>
        <w:rPr>
          <w:b/>
          <w:sz w:val="28"/>
          <w:szCs w:val="28"/>
        </w:rPr>
      </w:pPr>
    </w:p>
    <w:p w:rsidR="007560BE" w:rsidRDefault="007560BE" w:rsidP="00002D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002DC1" w:rsidRPr="006D4238" w:rsidRDefault="00277358" w:rsidP="007560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  <w:szCs w:val="28"/>
        </w:rPr>
      </w:pPr>
      <w:r>
        <w:rPr>
          <w:sz w:val="28"/>
          <w:szCs w:val="28"/>
        </w:rPr>
        <w:t>Владимиров А.С.</w:t>
      </w:r>
      <w:r w:rsidR="007560BE">
        <w:rPr>
          <w:sz w:val="28"/>
          <w:szCs w:val="28"/>
        </w:rPr>
        <w:t>, преподаватель</w:t>
      </w:r>
      <w:r w:rsidR="00002DC1" w:rsidRPr="006D4238">
        <w:rPr>
          <w:sz w:val="28"/>
          <w:szCs w:val="28"/>
        </w:rPr>
        <w:t xml:space="preserve"> ГБПОУ ИО </w:t>
      </w:r>
      <w:r w:rsidR="007560BE">
        <w:rPr>
          <w:sz w:val="28"/>
          <w:szCs w:val="28"/>
        </w:rPr>
        <w:t>ТПТТ</w:t>
      </w:r>
    </w:p>
    <w:p w:rsidR="00002DC1" w:rsidRPr="006D4238" w:rsidRDefault="00002DC1" w:rsidP="00002DC1">
      <w:pPr>
        <w:rPr>
          <w:b/>
          <w:sz w:val="28"/>
          <w:szCs w:val="28"/>
        </w:rPr>
      </w:pPr>
    </w:p>
    <w:p w:rsidR="00002DC1" w:rsidRPr="006D4238" w:rsidRDefault="00002DC1" w:rsidP="00002DC1">
      <w:pPr>
        <w:rPr>
          <w:b/>
          <w:sz w:val="28"/>
          <w:szCs w:val="28"/>
        </w:rPr>
      </w:pPr>
    </w:p>
    <w:p w:rsidR="00002DC1" w:rsidRPr="006D4238" w:rsidRDefault="00002DC1" w:rsidP="00002DC1">
      <w:pPr>
        <w:rPr>
          <w:b/>
          <w:sz w:val="28"/>
          <w:szCs w:val="28"/>
        </w:rPr>
      </w:pPr>
    </w:p>
    <w:p w:rsidR="00002DC1" w:rsidRPr="006D4238" w:rsidRDefault="00002DC1" w:rsidP="00002D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2DC1" w:rsidRDefault="00002DC1" w:rsidP="00002D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32526B" w:rsidRDefault="0032526B" w:rsidP="00002D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8B7CDE" w:rsidRDefault="008B7CDE" w:rsidP="00002D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7560BE" w:rsidRDefault="007560BE" w:rsidP="007560BE">
      <w:pPr>
        <w:jc w:val="both"/>
        <w:rPr>
          <w:sz w:val="28"/>
          <w:szCs w:val="28"/>
        </w:rPr>
      </w:pPr>
    </w:p>
    <w:p w:rsidR="007560BE" w:rsidRDefault="007560BE" w:rsidP="007560BE">
      <w:pPr>
        <w:jc w:val="both"/>
        <w:rPr>
          <w:sz w:val="28"/>
          <w:szCs w:val="28"/>
        </w:rPr>
      </w:pPr>
    </w:p>
    <w:p w:rsidR="007560BE" w:rsidRDefault="007560BE" w:rsidP="007560BE">
      <w:pPr>
        <w:jc w:val="both"/>
        <w:rPr>
          <w:sz w:val="28"/>
          <w:szCs w:val="28"/>
        </w:rPr>
      </w:pPr>
    </w:p>
    <w:p w:rsidR="007560BE" w:rsidRDefault="007560BE" w:rsidP="007560BE">
      <w:pPr>
        <w:jc w:val="both"/>
        <w:rPr>
          <w:sz w:val="28"/>
          <w:szCs w:val="28"/>
        </w:rPr>
      </w:pPr>
    </w:p>
    <w:p w:rsidR="007560BE" w:rsidRDefault="007560BE" w:rsidP="007560BE">
      <w:pPr>
        <w:jc w:val="both"/>
        <w:rPr>
          <w:sz w:val="28"/>
          <w:szCs w:val="28"/>
        </w:rPr>
      </w:pPr>
    </w:p>
    <w:p w:rsidR="007560BE" w:rsidRDefault="007560BE" w:rsidP="007560BE">
      <w:pPr>
        <w:jc w:val="both"/>
        <w:rPr>
          <w:sz w:val="28"/>
          <w:szCs w:val="28"/>
        </w:rPr>
      </w:pPr>
    </w:p>
    <w:p w:rsidR="007560BE" w:rsidRPr="00AB7F6B" w:rsidRDefault="007560BE" w:rsidP="007560BE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Рассмотрено</w:t>
      </w:r>
      <w:r w:rsidRPr="00AB7F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одобрено</w:t>
      </w:r>
      <w:r w:rsidRPr="00AB7F6B">
        <w:rPr>
          <w:sz w:val="28"/>
          <w:szCs w:val="28"/>
        </w:rPr>
        <w:t xml:space="preserve">   на заседании  методической комиссии общеобразовател</w:t>
      </w:r>
      <w:r w:rsidRPr="00AB7F6B">
        <w:rPr>
          <w:sz w:val="28"/>
          <w:szCs w:val="28"/>
        </w:rPr>
        <w:t>ь</w:t>
      </w:r>
      <w:r>
        <w:rPr>
          <w:sz w:val="28"/>
          <w:szCs w:val="28"/>
        </w:rPr>
        <w:t>ных      дисциплин, протокол № 9</w:t>
      </w:r>
      <w:r w:rsidRPr="00AB7F6B">
        <w:rPr>
          <w:sz w:val="28"/>
          <w:szCs w:val="28"/>
        </w:rPr>
        <w:t xml:space="preserve">   от 23. 0</w:t>
      </w:r>
      <w:r>
        <w:rPr>
          <w:sz w:val="28"/>
          <w:szCs w:val="28"/>
        </w:rPr>
        <w:t>5</w:t>
      </w:r>
      <w:r w:rsidRPr="00AB7F6B">
        <w:rPr>
          <w:sz w:val="28"/>
          <w:szCs w:val="28"/>
        </w:rPr>
        <w:t>.2019 г.</w:t>
      </w:r>
    </w:p>
    <w:p w:rsidR="007560BE" w:rsidRPr="00AA5E04" w:rsidRDefault="007560BE" w:rsidP="007560BE">
      <w:pPr>
        <w:jc w:val="both"/>
        <w:rPr>
          <w:b/>
          <w:bCs/>
          <w:sz w:val="28"/>
          <w:szCs w:val="28"/>
        </w:rPr>
      </w:pPr>
      <w:r w:rsidRPr="00AB7F6B">
        <w:rPr>
          <w:sz w:val="28"/>
          <w:szCs w:val="28"/>
        </w:rPr>
        <w:t xml:space="preserve">Председатель МК   </w:t>
      </w:r>
      <w:r>
        <w:rPr>
          <w:noProof/>
          <w:sz w:val="28"/>
          <w:szCs w:val="28"/>
        </w:rPr>
        <w:drawing>
          <wp:inline distT="0" distB="0" distL="0" distR="0" wp14:anchorId="5DA8A734" wp14:editId="2A236FBA">
            <wp:extent cx="561975" cy="209550"/>
            <wp:effectExtent l="0" t="0" r="0" b="0"/>
            <wp:docPr id="2079" name="Рисунок 2079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F6B">
        <w:rPr>
          <w:sz w:val="28"/>
          <w:szCs w:val="28"/>
        </w:rPr>
        <w:t xml:space="preserve">  </w:t>
      </w:r>
      <w:proofErr w:type="spellStart"/>
      <w:r w:rsidRPr="00AB7F6B">
        <w:rPr>
          <w:sz w:val="28"/>
          <w:szCs w:val="28"/>
        </w:rPr>
        <w:t>Снопкова</w:t>
      </w:r>
      <w:proofErr w:type="spellEnd"/>
      <w:r w:rsidRPr="00AB7F6B">
        <w:rPr>
          <w:sz w:val="28"/>
          <w:szCs w:val="28"/>
        </w:rPr>
        <w:t xml:space="preserve"> И.В.</w:t>
      </w:r>
    </w:p>
    <w:p w:rsidR="007560BE" w:rsidRPr="0098423B" w:rsidRDefault="007560BE" w:rsidP="007560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002DC1" w:rsidRDefault="00002DC1" w:rsidP="00002D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002DC1" w:rsidRDefault="00002DC1" w:rsidP="00002D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04777B" w:rsidRDefault="0004777B" w:rsidP="00002D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04777B" w:rsidRDefault="0004777B" w:rsidP="00002D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8B7CDE" w:rsidRDefault="00002DC1" w:rsidP="008B7C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  <w:r w:rsidRPr="006D4238">
        <w:rPr>
          <w:sz w:val="28"/>
          <w:szCs w:val="28"/>
        </w:rPr>
        <w:tab/>
      </w:r>
      <w:r w:rsidRPr="006D4238">
        <w:rPr>
          <w:sz w:val="28"/>
          <w:szCs w:val="28"/>
        </w:rPr>
        <w:tab/>
      </w:r>
      <w:r w:rsidRPr="006D4238">
        <w:rPr>
          <w:sz w:val="28"/>
          <w:szCs w:val="28"/>
        </w:rPr>
        <w:tab/>
      </w:r>
      <w:r w:rsidRPr="006D4238">
        <w:rPr>
          <w:sz w:val="28"/>
          <w:szCs w:val="28"/>
        </w:rPr>
        <w:tab/>
        <w:t xml:space="preserve">                  </w:t>
      </w:r>
    </w:p>
    <w:p w:rsidR="008B7CDE" w:rsidRPr="008B7CDE" w:rsidRDefault="008B7CDE" w:rsidP="008B7C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02DC1" w:rsidRDefault="00002DC1" w:rsidP="00002DC1">
      <w:pPr>
        <w:rPr>
          <w:b/>
          <w:sz w:val="28"/>
          <w:szCs w:val="32"/>
        </w:rPr>
      </w:pPr>
    </w:p>
    <w:p w:rsidR="00E66FF4" w:rsidRPr="00C40393" w:rsidRDefault="00E66FF4" w:rsidP="00E66FF4">
      <w:pPr>
        <w:pStyle w:val="Default"/>
        <w:jc w:val="center"/>
        <w:rPr>
          <w:b/>
          <w:bCs/>
          <w:sz w:val="28"/>
          <w:szCs w:val="28"/>
        </w:rPr>
      </w:pPr>
      <w:r w:rsidRPr="00C40393">
        <w:rPr>
          <w:b/>
          <w:bCs/>
          <w:sz w:val="28"/>
          <w:szCs w:val="28"/>
        </w:rPr>
        <w:t>СОДЕРЖАНИЕ</w:t>
      </w:r>
    </w:p>
    <w:p w:rsidR="00E66FF4" w:rsidRPr="00C40393" w:rsidRDefault="00E66FF4" w:rsidP="00E66FF4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f3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E66FF4" w:rsidRPr="00C40393" w:rsidTr="00775C78">
        <w:tc>
          <w:tcPr>
            <w:tcW w:w="710" w:type="dxa"/>
          </w:tcPr>
          <w:p w:rsidR="00E66FF4" w:rsidRPr="00C40393" w:rsidRDefault="00E66FF4" w:rsidP="00775C78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8930" w:type="dxa"/>
          </w:tcPr>
          <w:p w:rsidR="00E66FF4" w:rsidRPr="00C40393" w:rsidRDefault="00E66FF4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Паспорт фонда  оценочных средств………………………………………...</w:t>
            </w:r>
          </w:p>
        </w:tc>
        <w:tc>
          <w:tcPr>
            <w:tcW w:w="850" w:type="dxa"/>
          </w:tcPr>
          <w:p w:rsidR="00E66FF4" w:rsidRPr="00C40393" w:rsidRDefault="00E66FF4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4</w:t>
            </w:r>
          </w:p>
        </w:tc>
      </w:tr>
      <w:tr w:rsidR="00E66FF4" w:rsidRPr="00C40393" w:rsidTr="00775C78">
        <w:tc>
          <w:tcPr>
            <w:tcW w:w="710" w:type="dxa"/>
          </w:tcPr>
          <w:p w:rsidR="00E66FF4" w:rsidRPr="00C40393" w:rsidRDefault="00E66FF4" w:rsidP="00775C78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E66FF4" w:rsidRPr="00C40393" w:rsidRDefault="00E66FF4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1.1.Область применения фонда оценочных средств………………………</w:t>
            </w:r>
          </w:p>
        </w:tc>
        <w:tc>
          <w:tcPr>
            <w:tcW w:w="850" w:type="dxa"/>
          </w:tcPr>
          <w:p w:rsidR="00E66FF4" w:rsidRPr="00C40393" w:rsidRDefault="00E66FF4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4</w:t>
            </w:r>
          </w:p>
        </w:tc>
      </w:tr>
      <w:tr w:rsidR="00E66FF4" w:rsidRPr="00C40393" w:rsidTr="00775C78">
        <w:tc>
          <w:tcPr>
            <w:tcW w:w="710" w:type="dxa"/>
          </w:tcPr>
          <w:p w:rsidR="00E66FF4" w:rsidRPr="00C40393" w:rsidRDefault="00E66FF4" w:rsidP="00775C78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E66FF4" w:rsidRPr="00C40393" w:rsidRDefault="00E66FF4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1.2.Формы текущего контроля и промежуточной аттестации по учебной  дисциплине……………………………………………………………………</w:t>
            </w:r>
          </w:p>
        </w:tc>
        <w:tc>
          <w:tcPr>
            <w:tcW w:w="850" w:type="dxa"/>
          </w:tcPr>
          <w:p w:rsidR="00E66FF4" w:rsidRPr="00C40393" w:rsidRDefault="00E66FF4" w:rsidP="00775C78">
            <w:pPr>
              <w:pStyle w:val="Default"/>
              <w:rPr>
                <w:bCs/>
                <w:sz w:val="28"/>
                <w:szCs w:val="28"/>
              </w:rPr>
            </w:pPr>
          </w:p>
          <w:p w:rsidR="00E66FF4" w:rsidRPr="00C40393" w:rsidRDefault="00E66FF4" w:rsidP="00775C78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E66FF4" w:rsidRPr="00C40393" w:rsidTr="00775C78">
        <w:tc>
          <w:tcPr>
            <w:tcW w:w="710" w:type="dxa"/>
          </w:tcPr>
          <w:p w:rsidR="00E66FF4" w:rsidRPr="00C40393" w:rsidRDefault="00E66FF4" w:rsidP="00775C78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E66FF4" w:rsidRPr="00C40393" w:rsidRDefault="00E66FF4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 xml:space="preserve">1.3. </w:t>
            </w:r>
            <w:r w:rsidRPr="00C40393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E66FF4" w:rsidRPr="00C40393" w:rsidRDefault="00E66FF4" w:rsidP="00775C78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E66FF4" w:rsidRPr="00C40393" w:rsidTr="00775C78">
        <w:tc>
          <w:tcPr>
            <w:tcW w:w="710" w:type="dxa"/>
          </w:tcPr>
          <w:p w:rsidR="00E66FF4" w:rsidRPr="00C40393" w:rsidRDefault="00E66FF4" w:rsidP="00775C78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E66FF4" w:rsidRPr="00C40393" w:rsidRDefault="00E66FF4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дисциплине…..</w:t>
            </w:r>
          </w:p>
        </w:tc>
        <w:tc>
          <w:tcPr>
            <w:tcW w:w="850" w:type="dxa"/>
          </w:tcPr>
          <w:p w:rsidR="00E66FF4" w:rsidRPr="00C40393" w:rsidRDefault="00E66FF4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10</w:t>
            </w:r>
          </w:p>
        </w:tc>
      </w:tr>
      <w:tr w:rsidR="00E66FF4" w:rsidRPr="00C40393" w:rsidTr="00775C78">
        <w:tc>
          <w:tcPr>
            <w:tcW w:w="710" w:type="dxa"/>
          </w:tcPr>
          <w:p w:rsidR="00E66FF4" w:rsidRPr="00C40393" w:rsidRDefault="00E66FF4" w:rsidP="00775C78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E66FF4" w:rsidRPr="00C40393" w:rsidRDefault="00E66FF4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2.1.Комплект тестовых заданий…………………………………………….</w:t>
            </w:r>
          </w:p>
        </w:tc>
        <w:tc>
          <w:tcPr>
            <w:tcW w:w="850" w:type="dxa"/>
          </w:tcPr>
          <w:p w:rsidR="00E66FF4" w:rsidRPr="00C40393" w:rsidRDefault="00E66FF4" w:rsidP="00775C78">
            <w:pPr>
              <w:pStyle w:val="Default"/>
              <w:rPr>
                <w:bCs/>
                <w:sz w:val="28"/>
                <w:szCs w:val="28"/>
              </w:rPr>
            </w:pPr>
          </w:p>
        </w:tc>
      </w:tr>
      <w:tr w:rsidR="00E66FF4" w:rsidRPr="00C40393" w:rsidTr="00775C78">
        <w:tc>
          <w:tcPr>
            <w:tcW w:w="710" w:type="dxa"/>
          </w:tcPr>
          <w:p w:rsidR="00E66FF4" w:rsidRPr="00C40393" w:rsidRDefault="00E66FF4" w:rsidP="00775C78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8930" w:type="dxa"/>
          </w:tcPr>
          <w:p w:rsidR="00E66FF4" w:rsidRPr="00C40393" w:rsidRDefault="00E66FF4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Контрольно-измерительные материалы для промежуточной аттестации по учебной дисциплине……………………………………………………..</w:t>
            </w:r>
          </w:p>
        </w:tc>
        <w:tc>
          <w:tcPr>
            <w:tcW w:w="850" w:type="dxa"/>
          </w:tcPr>
          <w:p w:rsidR="00E66FF4" w:rsidRPr="00C40393" w:rsidRDefault="00E66FF4" w:rsidP="00775C78">
            <w:pPr>
              <w:pStyle w:val="Default"/>
              <w:rPr>
                <w:bCs/>
                <w:sz w:val="28"/>
                <w:szCs w:val="28"/>
              </w:rPr>
            </w:pPr>
          </w:p>
          <w:p w:rsidR="00E66FF4" w:rsidRPr="00C40393" w:rsidRDefault="00E66FF4" w:rsidP="00775C78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</w:t>
            </w:r>
          </w:p>
        </w:tc>
      </w:tr>
    </w:tbl>
    <w:p w:rsidR="00E66FF4" w:rsidRPr="00C40393" w:rsidRDefault="00E66FF4" w:rsidP="00E66FF4">
      <w:pPr>
        <w:pStyle w:val="Default"/>
        <w:rPr>
          <w:b/>
          <w:bCs/>
          <w:sz w:val="28"/>
          <w:szCs w:val="28"/>
        </w:rPr>
      </w:pPr>
    </w:p>
    <w:p w:rsidR="00E66FF4" w:rsidRPr="00C40393" w:rsidRDefault="00E66FF4" w:rsidP="00E66FF4">
      <w:pPr>
        <w:spacing w:line="360" w:lineRule="auto"/>
        <w:rPr>
          <w:b/>
          <w:sz w:val="28"/>
          <w:szCs w:val="28"/>
        </w:rPr>
      </w:pPr>
    </w:p>
    <w:p w:rsidR="00E66FF4" w:rsidRPr="00C40393" w:rsidRDefault="00E66FF4" w:rsidP="00E66FF4">
      <w:pPr>
        <w:spacing w:line="360" w:lineRule="auto"/>
        <w:jc w:val="center"/>
        <w:rPr>
          <w:b/>
          <w:sz w:val="28"/>
          <w:szCs w:val="28"/>
        </w:rPr>
      </w:pPr>
    </w:p>
    <w:p w:rsidR="00E66FF4" w:rsidRPr="00C40393" w:rsidRDefault="00E66FF4" w:rsidP="00E66FF4">
      <w:pPr>
        <w:spacing w:line="360" w:lineRule="auto"/>
        <w:jc w:val="center"/>
        <w:rPr>
          <w:b/>
          <w:sz w:val="28"/>
          <w:szCs w:val="28"/>
        </w:rPr>
      </w:pPr>
    </w:p>
    <w:p w:rsidR="00E66FF4" w:rsidRDefault="00E66FF4" w:rsidP="00E66F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E66FF4" w:rsidRDefault="00E66FF4" w:rsidP="00E66F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E66FF4" w:rsidRDefault="00E66FF4" w:rsidP="00E66F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E66FF4" w:rsidRDefault="00E66FF4" w:rsidP="00E66F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E66FF4" w:rsidRDefault="00E66FF4" w:rsidP="00E66F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E66FF4" w:rsidRDefault="00E66FF4" w:rsidP="00E66F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E66FF4" w:rsidRDefault="00E66FF4" w:rsidP="00E66F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E66FF4" w:rsidRDefault="00E66FF4" w:rsidP="00E66F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E66FF4" w:rsidRDefault="00E66FF4" w:rsidP="00E66F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E66FF4" w:rsidRDefault="00E66FF4" w:rsidP="00E66F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E66FF4" w:rsidRDefault="00E66FF4" w:rsidP="00E66F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E66FF4" w:rsidRPr="00C15BAB" w:rsidRDefault="00E66FF4" w:rsidP="00E66F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E66FF4" w:rsidRPr="00C15BAB" w:rsidRDefault="00E66FF4" w:rsidP="00E66F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E66FF4" w:rsidRDefault="00E66FF4" w:rsidP="00E66F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E66FF4" w:rsidRDefault="00E66FF4" w:rsidP="00E66F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E66FF4" w:rsidRDefault="00E66FF4" w:rsidP="00E66F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E66FF4" w:rsidRDefault="00E66FF4" w:rsidP="00E66F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E66FF4" w:rsidRDefault="00E66FF4" w:rsidP="00E66F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  <w:lang w:val="en-US"/>
        </w:rPr>
      </w:pPr>
    </w:p>
    <w:p w:rsidR="00530CEF" w:rsidRDefault="00530CEF" w:rsidP="00E66F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  <w:lang w:val="en-US"/>
        </w:rPr>
      </w:pPr>
    </w:p>
    <w:p w:rsidR="00530CEF" w:rsidRPr="00530CEF" w:rsidRDefault="00530CEF" w:rsidP="00E66F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  <w:lang w:val="en-US"/>
        </w:rPr>
      </w:pPr>
    </w:p>
    <w:p w:rsidR="00E66FF4" w:rsidRPr="00C40393" w:rsidRDefault="00E66FF4" w:rsidP="00E66FF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>1. ПАСПОРТ ФОНДА  ОЦЕНОЧНЫХ СРЕДСТВ</w:t>
      </w:r>
    </w:p>
    <w:p w:rsidR="00E66FF4" w:rsidRPr="00C40393" w:rsidRDefault="00E66FF4" w:rsidP="00E66FF4">
      <w:pPr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>1.1.  Область применения фонда оценочных средств</w:t>
      </w:r>
    </w:p>
    <w:p w:rsidR="00E66FF4" w:rsidRPr="00C40393" w:rsidRDefault="00E66FF4" w:rsidP="00E66FF4">
      <w:pPr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    Фонд оценочных с</w:t>
      </w:r>
      <w:r>
        <w:rPr>
          <w:sz w:val="28"/>
          <w:szCs w:val="28"/>
        </w:rPr>
        <w:t>ре</w:t>
      </w:r>
      <w:proofErr w:type="gramStart"/>
      <w:r>
        <w:rPr>
          <w:sz w:val="28"/>
          <w:szCs w:val="28"/>
        </w:rPr>
        <w:t xml:space="preserve">дств  </w:t>
      </w:r>
      <w:r w:rsidRPr="00C40393">
        <w:rPr>
          <w:sz w:val="28"/>
          <w:szCs w:val="28"/>
        </w:rPr>
        <w:t>пр</w:t>
      </w:r>
      <w:proofErr w:type="gramEnd"/>
      <w:r w:rsidRPr="00C40393">
        <w:rPr>
          <w:sz w:val="28"/>
          <w:szCs w:val="28"/>
        </w:rPr>
        <w:t xml:space="preserve">едназначен для контроля и оценки   образовательных достижений студентов, освоивших учебную дисциплину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Физическая культура </w:t>
      </w:r>
      <w:r>
        <w:rPr>
          <w:bCs/>
          <w:sz w:val="28"/>
          <w:szCs w:val="28"/>
        </w:rPr>
        <w:t>»</w:t>
      </w:r>
    </w:p>
    <w:p w:rsidR="00E66FF4" w:rsidRPr="00C40393" w:rsidRDefault="00E66FF4" w:rsidP="00E66FF4">
      <w:pPr>
        <w:pStyle w:val="a5"/>
        <w:numPr>
          <w:ilvl w:val="1"/>
          <w:numId w:val="30"/>
        </w:numPr>
        <w:ind w:left="0" w:firstLine="0"/>
        <w:jc w:val="both"/>
        <w:rPr>
          <w:sz w:val="28"/>
          <w:szCs w:val="28"/>
        </w:rPr>
      </w:pPr>
      <w:r w:rsidRPr="00C40393">
        <w:rPr>
          <w:b/>
          <w:sz w:val="28"/>
          <w:szCs w:val="28"/>
        </w:rPr>
        <w:t>Формы текущего контроля и промежуточной аттестации по учебной дисциплине.</w:t>
      </w:r>
    </w:p>
    <w:p w:rsidR="00E66FF4" w:rsidRPr="00C40393" w:rsidRDefault="00E66FF4" w:rsidP="00E66FF4">
      <w:pPr>
        <w:pStyle w:val="a5"/>
        <w:ind w:left="0" w:firstLine="284"/>
        <w:jc w:val="both"/>
        <w:rPr>
          <w:color w:val="000000"/>
          <w:sz w:val="28"/>
          <w:szCs w:val="28"/>
        </w:rPr>
      </w:pPr>
      <w:r w:rsidRPr="00C40393">
        <w:rPr>
          <w:color w:val="000000"/>
          <w:sz w:val="28"/>
          <w:szCs w:val="28"/>
        </w:rPr>
        <w:t xml:space="preserve">Предметом оценки служат умения и знания, предусмотренные ФГОС </w:t>
      </w:r>
      <w:r w:rsidR="00530CEF">
        <w:rPr>
          <w:sz w:val="28"/>
          <w:szCs w:val="28"/>
        </w:rPr>
        <w:t>для профессии</w:t>
      </w:r>
      <w:r w:rsidRPr="00C40393">
        <w:rPr>
          <w:sz w:val="28"/>
          <w:szCs w:val="28"/>
        </w:rPr>
        <w:t xml:space="preserve"> среднего профессионального образования</w:t>
      </w:r>
      <w:r w:rsidRPr="00C40393">
        <w:rPr>
          <w:color w:val="000000"/>
          <w:sz w:val="28"/>
          <w:szCs w:val="28"/>
        </w:rPr>
        <w:t xml:space="preserve"> по дисциплине </w:t>
      </w:r>
      <w:r>
        <w:rPr>
          <w:sz w:val="28"/>
          <w:szCs w:val="28"/>
        </w:rPr>
        <w:t xml:space="preserve">«Физическая культура» </w:t>
      </w:r>
      <w:r w:rsidRPr="00C40393">
        <w:rPr>
          <w:color w:val="000000"/>
          <w:sz w:val="28"/>
          <w:szCs w:val="28"/>
        </w:rPr>
        <w:t xml:space="preserve">направленные на формирование общих и профессиональных компетенций. </w:t>
      </w:r>
    </w:p>
    <w:p w:rsidR="00E66FF4" w:rsidRPr="00C40393" w:rsidRDefault="00E66FF4" w:rsidP="00E66FF4">
      <w:pPr>
        <w:pStyle w:val="a5"/>
        <w:ind w:left="0" w:firstLine="284"/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При изучении учебной дисциплины предусмотрены следующие виды текущего контроля знаний студентов: </w:t>
      </w:r>
    </w:p>
    <w:p w:rsidR="00E66FF4" w:rsidRPr="00C40393" w:rsidRDefault="00E66FF4" w:rsidP="00E66FF4">
      <w:pPr>
        <w:pStyle w:val="a5"/>
        <w:numPr>
          <w:ilvl w:val="0"/>
          <w:numId w:val="31"/>
        </w:numPr>
        <w:ind w:left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>Устный опрос – контроль, проводимый после изучения материала в виде ответов на вопросы, позволяет не только проконтролировать  знание темы урока, но и развивать навыки свободного общения, правильной устной речи;</w:t>
      </w:r>
    </w:p>
    <w:p w:rsidR="00E66FF4" w:rsidRPr="00C40393" w:rsidRDefault="00E66FF4" w:rsidP="00E66FF4">
      <w:pPr>
        <w:pStyle w:val="a5"/>
        <w:numPr>
          <w:ilvl w:val="0"/>
          <w:numId w:val="31"/>
        </w:numPr>
        <w:ind w:left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>Тесты - контроль, проводимый после изучения материала, предполагает выбор и обоснование правильного ответа на вопрос;</w:t>
      </w:r>
    </w:p>
    <w:p w:rsidR="00E66FF4" w:rsidRPr="00C40393" w:rsidRDefault="00E66FF4" w:rsidP="00E66FF4">
      <w:pPr>
        <w:pStyle w:val="a5"/>
        <w:numPr>
          <w:ilvl w:val="0"/>
          <w:numId w:val="31"/>
        </w:numPr>
        <w:ind w:left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Формой промежуточной аттестации по дисциплине является </w:t>
      </w:r>
      <w:r w:rsidRPr="00C40393">
        <w:rPr>
          <w:i/>
          <w:sz w:val="28"/>
          <w:szCs w:val="28"/>
        </w:rPr>
        <w:t>дифференцированный зачет.</w:t>
      </w:r>
      <w:r w:rsidRPr="00C40393">
        <w:rPr>
          <w:sz w:val="28"/>
          <w:szCs w:val="28"/>
        </w:rPr>
        <w:t xml:space="preserve">  В дифференцированный зачет входит итоговый тест, вопросы по дисциплине, практические задания. Итогом дифференцированного зачета  является однозначное решение  </w:t>
      </w:r>
      <w:r>
        <w:rPr>
          <w:sz w:val="28"/>
          <w:szCs w:val="28"/>
        </w:rPr>
        <w:t>«</w:t>
      </w:r>
      <w:r w:rsidRPr="00C40393">
        <w:rPr>
          <w:sz w:val="28"/>
          <w:szCs w:val="28"/>
        </w:rPr>
        <w:t>отлично</w:t>
      </w:r>
      <w:r>
        <w:rPr>
          <w:sz w:val="28"/>
          <w:szCs w:val="28"/>
        </w:rPr>
        <w:t>»</w:t>
      </w:r>
      <w:r w:rsidRPr="00C40393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C40393">
        <w:rPr>
          <w:sz w:val="28"/>
          <w:szCs w:val="28"/>
        </w:rPr>
        <w:t>хорошо</w:t>
      </w:r>
      <w:r>
        <w:rPr>
          <w:sz w:val="28"/>
          <w:szCs w:val="28"/>
        </w:rPr>
        <w:t>»</w:t>
      </w:r>
      <w:r w:rsidRPr="00C40393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C40393">
        <w:rPr>
          <w:sz w:val="28"/>
          <w:szCs w:val="28"/>
        </w:rPr>
        <w:t>удовлетворительно</w:t>
      </w:r>
      <w:r>
        <w:rPr>
          <w:sz w:val="28"/>
          <w:szCs w:val="28"/>
        </w:rPr>
        <w:t>»</w:t>
      </w:r>
      <w:r w:rsidRPr="00C40393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C40393">
        <w:rPr>
          <w:sz w:val="28"/>
          <w:szCs w:val="28"/>
        </w:rPr>
        <w:t>неудовлетворительно</w:t>
      </w:r>
      <w:r>
        <w:rPr>
          <w:sz w:val="28"/>
          <w:szCs w:val="28"/>
        </w:rPr>
        <w:t>»</w:t>
      </w:r>
      <w:r w:rsidRPr="00C40393">
        <w:rPr>
          <w:sz w:val="28"/>
          <w:szCs w:val="28"/>
        </w:rPr>
        <w:t xml:space="preserve">. </w:t>
      </w:r>
    </w:p>
    <w:p w:rsidR="00E66FF4" w:rsidRPr="00C40393" w:rsidRDefault="00E66FF4" w:rsidP="00E66FF4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 xml:space="preserve">1.3. Результаты освоения учебной дисциплины, подлежащие проверке </w:t>
      </w:r>
    </w:p>
    <w:p w:rsidR="00E66FF4" w:rsidRPr="00C40393" w:rsidRDefault="00E66FF4" w:rsidP="00E66F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6FF4" w:rsidRPr="00C40393" w:rsidRDefault="00E66FF4" w:rsidP="00E66F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      В результате аттестации по учебной дисциплине осуществляется комплексная проверка следующих умений и знаний, а также достижение студентами следующих предметных результатов: </w:t>
      </w:r>
    </w:p>
    <w:p w:rsidR="00E66FF4" w:rsidRPr="0024056B" w:rsidRDefault="00E66FF4" w:rsidP="00E66FF4">
      <w:pPr>
        <w:pStyle w:val="af4"/>
        <w:numPr>
          <w:ilvl w:val="0"/>
          <w:numId w:val="32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использовать на практике методы планирования и организации работы подразделения; </w:t>
      </w:r>
    </w:p>
    <w:p w:rsidR="00E66FF4" w:rsidRPr="0024056B" w:rsidRDefault="00E66FF4" w:rsidP="00E66FF4">
      <w:pPr>
        <w:pStyle w:val="af4"/>
        <w:numPr>
          <w:ilvl w:val="0"/>
          <w:numId w:val="29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анализировать организационные структуры управления; проводить работу по мотивации трудовой деятельности персонала; </w:t>
      </w:r>
    </w:p>
    <w:p w:rsidR="00E66FF4" w:rsidRPr="0024056B" w:rsidRDefault="00E66FF4" w:rsidP="00E66FF4">
      <w:pPr>
        <w:pStyle w:val="af4"/>
        <w:numPr>
          <w:ilvl w:val="0"/>
          <w:numId w:val="29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применять в профессиональной деятельности приемы делового и управленческого общения; </w:t>
      </w:r>
    </w:p>
    <w:p w:rsidR="00E66FF4" w:rsidRPr="0024056B" w:rsidRDefault="00E66FF4" w:rsidP="00E66FF4">
      <w:pPr>
        <w:pStyle w:val="af4"/>
        <w:numPr>
          <w:ilvl w:val="0"/>
          <w:numId w:val="29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применять эффективные решения, используя систему методов управления; </w:t>
      </w:r>
    </w:p>
    <w:p w:rsidR="00E66FF4" w:rsidRPr="0024056B" w:rsidRDefault="00E66FF4" w:rsidP="00E66FF4">
      <w:pPr>
        <w:pStyle w:val="af4"/>
        <w:numPr>
          <w:ilvl w:val="0"/>
          <w:numId w:val="29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>учитывать особенности менеджмента в области профессиональной деятельности.</w:t>
      </w:r>
    </w:p>
    <w:p w:rsidR="00E66FF4" w:rsidRPr="0024056B" w:rsidRDefault="00E66FF4" w:rsidP="00E66FF4">
      <w:pPr>
        <w:pStyle w:val="af4"/>
        <w:rPr>
          <w:sz w:val="28"/>
          <w:szCs w:val="28"/>
        </w:rPr>
      </w:pPr>
      <w:r w:rsidRPr="0024056B">
        <w:rPr>
          <w:sz w:val="28"/>
          <w:szCs w:val="28"/>
        </w:rPr>
        <w:t xml:space="preserve">В результате освоения дисциплины обучающийся должен знать: </w:t>
      </w:r>
    </w:p>
    <w:p w:rsidR="00E66FF4" w:rsidRPr="0024056B" w:rsidRDefault="00E66FF4" w:rsidP="00E66FF4">
      <w:pPr>
        <w:pStyle w:val="af4"/>
        <w:numPr>
          <w:ilvl w:val="0"/>
          <w:numId w:val="29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>сущность и характерные черты современного менеджмента, историю его развития;</w:t>
      </w:r>
    </w:p>
    <w:p w:rsidR="00E66FF4" w:rsidRPr="0024056B" w:rsidRDefault="00E66FF4" w:rsidP="00E66FF4">
      <w:pPr>
        <w:pStyle w:val="af4"/>
        <w:numPr>
          <w:ilvl w:val="0"/>
          <w:numId w:val="29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lastRenderedPageBreak/>
        <w:t xml:space="preserve">методы планирования и организации работы подразделения; принципы построения организационной структуры управления; </w:t>
      </w:r>
    </w:p>
    <w:p w:rsidR="00E66FF4" w:rsidRPr="0024056B" w:rsidRDefault="00E66FF4" w:rsidP="00E66FF4">
      <w:pPr>
        <w:pStyle w:val="af4"/>
        <w:numPr>
          <w:ilvl w:val="0"/>
          <w:numId w:val="29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основы формирования мотивационной политики организации; </w:t>
      </w:r>
    </w:p>
    <w:p w:rsidR="00E66FF4" w:rsidRPr="0024056B" w:rsidRDefault="00E66FF4" w:rsidP="00E66FF4">
      <w:pPr>
        <w:pStyle w:val="af4"/>
        <w:numPr>
          <w:ilvl w:val="0"/>
          <w:numId w:val="29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особенности менеджмента в области профессиональной деятельности; внешнюю и внутреннюю среду организации; цикл менеджмента; </w:t>
      </w:r>
    </w:p>
    <w:p w:rsidR="00E66FF4" w:rsidRPr="0024056B" w:rsidRDefault="00E66FF4" w:rsidP="00E66FF4">
      <w:pPr>
        <w:pStyle w:val="af4"/>
        <w:numPr>
          <w:ilvl w:val="0"/>
          <w:numId w:val="29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>процесс принятия и реализации управленческих решений;</w:t>
      </w:r>
    </w:p>
    <w:p w:rsidR="00E66FF4" w:rsidRPr="0024056B" w:rsidRDefault="00E66FF4" w:rsidP="00E66FF4">
      <w:pPr>
        <w:pStyle w:val="af4"/>
        <w:numPr>
          <w:ilvl w:val="0"/>
          <w:numId w:val="29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функции менеджмента в рыночной экономике: организацию, планирование, мотивацию и контроль деятельности экономического субъекта; систему методов управления; методику принятия решений. </w:t>
      </w:r>
    </w:p>
    <w:p w:rsidR="00E66FF4" w:rsidRPr="0024056B" w:rsidRDefault="00E66FF4" w:rsidP="00E66FF4">
      <w:pPr>
        <w:pStyle w:val="af4"/>
        <w:numPr>
          <w:ilvl w:val="0"/>
          <w:numId w:val="29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стили управления, коммуникации, принципы делового общения. </w:t>
      </w:r>
    </w:p>
    <w:p w:rsidR="00E66FF4" w:rsidRPr="00C15BAB" w:rsidRDefault="00E66FF4" w:rsidP="00E66F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E66FF4" w:rsidRPr="0024056B" w:rsidRDefault="00E66FF4" w:rsidP="00E66FF4">
      <w:pPr>
        <w:keepNext/>
        <w:keepLines/>
        <w:suppressLineNumbers/>
        <w:suppressAutoHyphens/>
        <w:jc w:val="right"/>
        <w:rPr>
          <w:bCs/>
          <w:sz w:val="28"/>
          <w:szCs w:val="28"/>
        </w:rPr>
      </w:pPr>
      <w:r w:rsidRPr="0024056B">
        <w:rPr>
          <w:bCs/>
          <w:sz w:val="28"/>
          <w:szCs w:val="28"/>
        </w:rPr>
        <w:t>Таблица 1</w:t>
      </w:r>
    </w:p>
    <w:p w:rsidR="00E66FF4" w:rsidRPr="00C15BAB" w:rsidRDefault="00E66FF4" w:rsidP="00E66FF4">
      <w:pPr>
        <w:keepNext/>
        <w:keepLines/>
        <w:suppressLineNumbers/>
        <w:suppressAutoHyphens/>
        <w:jc w:val="both"/>
        <w:rPr>
          <w:b/>
          <w:sz w:val="28"/>
          <w:szCs w:val="28"/>
        </w:rPr>
      </w:pPr>
    </w:p>
    <w:tbl>
      <w:tblPr>
        <w:tblpPr w:leftFromText="180" w:rightFromText="180" w:vertAnchor="text" w:horzAnchor="page" w:tblpX="1493" w:tblpY="68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3800"/>
        <w:gridCol w:w="1183"/>
      </w:tblGrid>
      <w:tr w:rsidR="00E66FF4" w:rsidRPr="00C15BAB" w:rsidTr="00775C78">
        <w:trPr>
          <w:trHeight w:val="1196"/>
        </w:trPr>
        <w:tc>
          <w:tcPr>
            <w:tcW w:w="4928" w:type="dxa"/>
            <w:vAlign w:val="center"/>
          </w:tcPr>
          <w:p w:rsidR="00E66FF4" w:rsidRPr="00C15BAB" w:rsidRDefault="00E66FF4" w:rsidP="00775C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Наименование объектов контроля и оценки</w:t>
            </w:r>
          </w:p>
        </w:tc>
        <w:tc>
          <w:tcPr>
            <w:tcW w:w="3800" w:type="dxa"/>
            <w:vAlign w:val="center"/>
          </w:tcPr>
          <w:p w:rsidR="00E66FF4" w:rsidRPr="00C15BAB" w:rsidRDefault="00E66FF4" w:rsidP="00775C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1183" w:type="dxa"/>
          </w:tcPr>
          <w:p w:rsidR="00E66FF4" w:rsidRPr="00C15BAB" w:rsidRDefault="00E66FF4" w:rsidP="00775C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E66FF4" w:rsidRPr="00C15BAB" w:rsidRDefault="00E66FF4" w:rsidP="00775C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Оценка</w:t>
            </w:r>
          </w:p>
        </w:tc>
      </w:tr>
      <w:tr w:rsidR="00E66FF4" w:rsidRPr="00C15BAB" w:rsidTr="00775C78">
        <w:trPr>
          <w:trHeight w:val="887"/>
        </w:trPr>
        <w:tc>
          <w:tcPr>
            <w:tcW w:w="4928" w:type="dxa"/>
          </w:tcPr>
          <w:p w:rsidR="00E66FF4" w:rsidRPr="00C15BAB" w:rsidRDefault="00E66FF4" w:rsidP="003D0FFB">
            <w:pPr>
              <w:keepNext/>
              <w:keepLines/>
              <w:suppressLineNumbers/>
              <w:suppressAutoHyphens/>
              <w:jc w:val="both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У1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ыполнять индивидуально подобранные комплексы оздоровительной  физической культуры, композиции ритмической гимнастики, комплексы упражнений гимнастики</w:t>
            </w:r>
          </w:p>
        </w:tc>
        <w:tc>
          <w:tcPr>
            <w:tcW w:w="3800" w:type="dxa"/>
          </w:tcPr>
          <w:p w:rsidR="00E66FF4" w:rsidRPr="00C15BAB" w:rsidRDefault="00E66FF4" w:rsidP="003D0FFB">
            <w:pPr>
              <w:pStyle w:val="a5"/>
              <w:keepNext/>
              <w:keepLines/>
              <w:numPr>
                <w:ilvl w:val="0"/>
                <w:numId w:val="19"/>
              </w:numPr>
              <w:suppressLineNumbers/>
              <w:suppressAutoHyphens/>
              <w:ind w:left="111" w:hanging="279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комплексов упражнений оздоровительной физической культуры</w:t>
            </w:r>
          </w:p>
          <w:p w:rsidR="00E66FF4" w:rsidRPr="00C15BAB" w:rsidRDefault="00E66FF4" w:rsidP="003D0FFB">
            <w:pPr>
              <w:pStyle w:val="a5"/>
              <w:keepNext/>
              <w:keepLines/>
              <w:numPr>
                <w:ilvl w:val="0"/>
                <w:numId w:val="19"/>
              </w:numPr>
              <w:suppressLineNumbers/>
              <w:suppressAutoHyphens/>
              <w:ind w:left="111" w:hanging="279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комплексов упражнений атлетической гимнастики</w:t>
            </w:r>
          </w:p>
        </w:tc>
        <w:tc>
          <w:tcPr>
            <w:tcW w:w="1183" w:type="dxa"/>
          </w:tcPr>
          <w:p w:rsidR="00E66FF4" w:rsidRPr="00C15BAB" w:rsidRDefault="00E66FF4" w:rsidP="00775C78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E66FF4" w:rsidRPr="00C15BAB" w:rsidTr="00775C78">
        <w:trPr>
          <w:trHeight w:val="637"/>
        </w:trPr>
        <w:tc>
          <w:tcPr>
            <w:tcW w:w="4928" w:type="dxa"/>
          </w:tcPr>
          <w:p w:rsidR="00E66FF4" w:rsidRPr="00C15BAB" w:rsidRDefault="00E66FF4" w:rsidP="003D0FFB">
            <w:pPr>
              <w:keepNext/>
              <w:keepLines/>
              <w:suppressLineNumbers/>
              <w:suppressAutoHyphens/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У2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ыполнять простейшие комплексов упражнений.</w:t>
            </w:r>
          </w:p>
        </w:tc>
        <w:tc>
          <w:tcPr>
            <w:tcW w:w="3800" w:type="dxa"/>
          </w:tcPr>
          <w:p w:rsidR="00E66FF4" w:rsidRPr="00C15BAB" w:rsidRDefault="00E66FF4" w:rsidP="003D0FFB">
            <w:pPr>
              <w:pStyle w:val="a5"/>
              <w:keepNext/>
              <w:keepLines/>
              <w:numPr>
                <w:ilvl w:val="0"/>
                <w:numId w:val="20"/>
              </w:numPr>
              <w:suppressLineNumbers/>
              <w:suppressAutoHyphens/>
              <w:ind w:left="111" w:hanging="279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 </w:t>
            </w:r>
            <w:proofErr w:type="gramStart"/>
            <w:r w:rsidRPr="00C15BAB">
              <w:rPr>
                <w:bCs/>
                <w:sz w:val="28"/>
                <w:szCs w:val="28"/>
              </w:rPr>
              <w:t>правильного</w:t>
            </w:r>
            <w:proofErr w:type="gramEnd"/>
            <w:r w:rsidRPr="00C15BAB">
              <w:rPr>
                <w:bCs/>
                <w:sz w:val="28"/>
                <w:szCs w:val="28"/>
              </w:rPr>
              <w:t xml:space="preserve"> выполнение упражнение</w:t>
            </w:r>
          </w:p>
        </w:tc>
        <w:tc>
          <w:tcPr>
            <w:tcW w:w="1183" w:type="dxa"/>
          </w:tcPr>
          <w:p w:rsidR="00E66FF4" w:rsidRPr="00C15BAB" w:rsidRDefault="00E66FF4" w:rsidP="00775C78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E66FF4" w:rsidRPr="00C15BAB" w:rsidTr="00775C78">
        <w:trPr>
          <w:trHeight w:val="637"/>
        </w:trPr>
        <w:tc>
          <w:tcPr>
            <w:tcW w:w="4928" w:type="dxa"/>
          </w:tcPr>
          <w:p w:rsidR="00E66FF4" w:rsidRPr="00C15BAB" w:rsidRDefault="00E66FF4" w:rsidP="003D0FFB">
            <w:pPr>
              <w:keepNext/>
              <w:keepLines/>
              <w:suppressLineNumbers/>
              <w:suppressAutoHyphens/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У3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П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роводить самоконтроль при занятиях физическими упражнениями</w:t>
            </w:r>
          </w:p>
        </w:tc>
        <w:tc>
          <w:tcPr>
            <w:tcW w:w="3800" w:type="dxa"/>
          </w:tcPr>
          <w:p w:rsidR="00E66FF4" w:rsidRPr="00C15BAB" w:rsidRDefault="00E66FF4" w:rsidP="003D0FFB">
            <w:pPr>
              <w:pStyle w:val="a5"/>
              <w:keepNext/>
              <w:keepLines/>
              <w:numPr>
                <w:ilvl w:val="0"/>
                <w:numId w:val="19"/>
              </w:numPr>
              <w:suppressLineNumbers/>
              <w:suppressAutoHyphens/>
              <w:ind w:left="111" w:hanging="279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проведения самоконтроля при занятиях физическими упражнениями</w:t>
            </w:r>
          </w:p>
        </w:tc>
        <w:tc>
          <w:tcPr>
            <w:tcW w:w="1183" w:type="dxa"/>
          </w:tcPr>
          <w:p w:rsidR="00E66FF4" w:rsidRPr="00C15BAB" w:rsidRDefault="00E66FF4" w:rsidP="00775C7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66FF4" w:rsidRPr="00C15BAB" w:rsidTr="00775C78">
        <w:trPr>
          <w:trHeight w:val="637"/>
        </w:trPr>
        <w:tc>
          <w:tcPr>
            <w:tcW w:w="4928" w:type="dxa"/>
          </w:tcPr>
          <w:p w:rsidR="00E66FF4" w:rsidRPr="00C15BAB" w:rsidRDefault="00E66FF4" w:rsidP="003D0FFB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У4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П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реодолевать искусственные и естественные препятствия с использованием разнообразных способов передвижения</w:t>
            </w:r>
          </w:p>
        </w:tc>
        <w:tc>
          <w:tcPr>
            <w:tcW w:w="3800" w:type="dxa"/>
          </w:tcPr>
          <w:p w:rsidR="00E66FF4" w:rsidRPr="00C15BAB" w:rsidRDefault="00E66FF4" w:rsidP="003D0FFB">
            <w:pPr>
              <w:pStyle w:val="a5"/>
              <w:numPr>
                <w:ilvl w:val="0"/>
                <w:numId w:val="21"/>
              </w:numPr>
              <w:ind w:left="165" w:hanging="217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преодоления искусственных препятствий</w:t>
            </w:r>
          </w:p>
          <w:p w:rsidR="00E66FF4" w:rsidRPr="00C15BAB" w:rsidRDefault="00E66FF4" w:rsidP="003D0FFB">
            <w:pPr>
              <w:pStyle w:val="a5"/>
              <w:numPr>
                <w:ilvl w:val="0"/>
                <w:numId w:val="21"/>
              </w:numPr>
              <w:ind w:left="165" w:hanging="217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преодоления естественных  препятствий</w:t>
            </w:r>
          </w:p>
        </w:tc>
        <w:tc>
          <w:tcPr>
            <w:tcW w:w="1183" w:type="dxa"/>
          </w:tcPr>
          <w:p w:rsidR="00E66FF4" w:rsidRPr="00C15BAB" w:rsidRDefault="00E66FF4" w:rsidP="00775C7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66FF4" w:rsidRPr="00C15BAB" w:rsidTr="00775C78">
        <w:trPr>
          <w:trHeight w:val="637"/>
        </w:trPr>
        <w:tc>
          <w:tcPr>
            <w:tcW w:w="4928" w:type="dxa"/>
          </w:tcPr>
          <w:p w:rsidR="00E66FF4" w:rsidRPr="00C15BAB" w:rsidRDefault="00E66FF4" w:rsidP="00775C78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У5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 xml:space="preserve">ыполнять приемы защиты и самообороны, страховки и </w:t>
            </w:r>
            <w:proofErr w:type="spellStart"/>
            <w:r w:rsidRPr="00C15BAB">
              <w:rPr>
                <w:color w:val="000000"/>
                <w:sz w:val="28"/>
                <w:szCs w:val="28"/>
              </w:rPr>
              <w:t>самостраховки</w:t>
            </w:r>
            <w:proofErr w:type="spellEnd"/>
          </w:p>
        </w:tc>
        <w:tc>
          <w:tcPr>
            <w:tcW w:w="3800" w:type="dxa"/>
          </w:tcPr>
          <w:p w:rsidR="00E66FF4" w:rsidRPr="00C15BAB" w:rsidRDefault="00E66FF4" w:rsidP="00E66FF4">
            <w:pPr>
              <w:pStyle w:val="a5"/>
              <w:numPr>
                <w:ilvl w:val="0"/>
                <w:numId w:val="22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приемов  защиты</w:t>
            </w:r>
          </w:p>
          <w:p w:rsidR="00E66FF4" w:rsidRPr="00C15BAB" w:rsidRDefault="00E66FF4" w:rsidP="00E66FF4">
            <w:pPr>
              <w:pStyle w:val="a5"/>
              <w:numPr>
                <w:ilvl w:val="0"/>
                <w:numId w:val="22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приемов  самообороны</w:t>
            </w:r>
          </w:p>
          <w:p w:rsidR="00E66FF4" w:rsidRPr="00C15BAB" w:rsidRDefault="00E66FF4" w:rsidP="00E66FF4">
            <w:pPr>
              <w:pStyle w:val="a5"/>
              <w:numPr>
                <w:ilvl w:val="0"/>
                <w:numId w:val="22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 правильного </w:t>
            </w:r>
            <w:r w:rsidRPr="00C15BAB">
              <w:rPr>
                <w:bCs/>
                <w:sz w:val="28"/>
                <w:szCs w:val="28"/>
              </w:rPr>
              <w:lastRenderedPageBreak/>
              <w:t>выполнения приемов  страховки</w:t>
            </w:r>
          </w:p>
          <w:p w:rsidR="00E66FF4" w:rsidRPr="00C15BAB" w:rsidRDefault="00E66FF4" w:rsidP="00E66FF4">
            <w:pPr>
              <w:pStyle w:val="a5"/>
              <w:numPr>
                <w:ilvl w:val="0"/>
                <w:numId w:val="22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 правильного выполнения приемов  </w:t>
            </w:r>
            <w:proofErr w:type="spellStart"/>
            <w:r w:rsidRPr="00C15BAB">
              <w:rPr>
                <w:bCs/>
                <w:sz w:val="28"/>
                <w:szCs w:val="28"/>
              </w:rPr>
              <w:t>самостраховки</w:t>
            </w:r>
            <w:proofErr w:type="spellEnd"/>
          </w:p>
        </w:tc>
        <w:tc>
          <w:tcPr>
            <w:tcW w:w="1183" w:type="dxa"/>
          </w:tcPr>
          <w:p w:rsidR="00E66FF4" w:rsidRPr="00C15BAB" w:rsidRDefault="00E66FF4" w:rsidP="00775C7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66FF4" w:rsidRPr="00C15BAB" w:rsidTr="00775C78">
        <w:trPr>
          <w:trHeight w:val="637"/>
        </w:trPr>
        <w:tc>
          <w:tcPr>
            <w:tcW w:w="4928" w:type="dxa"/>
          </w:tcPr>
          <w:p w:rsidR="00E66FF4" w:rsidRPr="00C15BAB" w:rsidRDefault="00E66FF4" w:rsidP="003D0FFB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jc w:val="both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lastRenderedPageBreak/>
              <w:t>У6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О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существлять творческое сотрудничество в коллективных формах занятий физической культурой</w:t>
            </w:r>
          </w:p>
        </w:tc>
        <w:tc>
          <w:tcPr>
            <w:tcW w:w="3800" w:type="dxa"/>
          </w:tcPr>
          <w:p w:rsidR="00E66FF4" w:rsidRPr="00C15BAB" w:rsidRDefault="00E66FF4" w:rsidP="003D0FFB">
            <w:pPr>
              <w:pStyle w:val="a5"/>
              <w:numPr>
                <w:ilvl w:val="0"/>
                <w:numId w:val="22"/>
              </w:numPr>
              <w:ind w:left="223" w:hanging="223"/>
              <w:jc w:val="both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 </w:t>
            </w:r>
            <w:r w:rsidRPr="00C15BAB">
              <w:rPr>
                <w:color w:val="000000"/>
                <w:sz w:val="28"/>
                <w:szCs w:val="28"/>
              </w:rPr>
              <w:t>творческого сотрудничества в коллективных формах занятий физической культурой</w:t>
            </w:r>
          </w:p>
        </w:tc>
        <w:tc>
          <w:tcPr>
            <w:tcW w:w="1183" w:type="dxa"/>
          </w:tcPr>
          <w:p w:rsidR="00E66FF4" w:rsidRPr="00C15BAB" w:rsidRDefault="00E66FF4" w:rsidP="00775C7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66FF4" w:rsidRPr="00C15BAB" w:rsidTr="00775C78">
        <w:trPr>
          <w:trHeight w:val="416"/>
        </w:trPr>
        <w:tc>
          <w:tcPr>
            <w:tcW w:w="4928" w:type="dxa"/>
          </w:tcPr>
          <w:p w:rsidR="00E66FF4" w:rsidRPr="00C15BAB" w:rsidRDefault="00E66FF4" w:rsidP="003D0FFB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jc w:val="both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У7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ыполнять контрольные нормативы, предусмотренные государственным стандартом по легкой атлетике, гимнастике лыжам при соответствующей тренировке, с учетом состояния здоровья и функциональных возможностей своего организма</w:t>
            </w:r>
          </w:p>
        </w:tc>
        <w:tc>
          <w:tcPr>
            <w:tcW w:w="3800" w:type="dxa"/>
          </w:tcPr>
          <w:p w:rsidR="00E66FF4" w:rsidRPr="00C15BAB" w:rsidRDefault="00E66FF4" w:rsidP="003D0FFB">
            <w:pPr>
              <w:pStyle w:val="a5"/>
              <w:keepNext/>
              <w:keepLines/>
              <w:numPr>
                <w:ilvl w:val="0"/>
                <w:numId w:val="22"/>
              </w:numPr>
              <w:suppressLineNumbers/>
              <w:suppressAutoHyphens/>
              <w:ind w:left="239" w:hanging="239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выполнение контрольных нормативов по легкой атлетике</w:t>
            </w:r>
          </w:p>
          <w:p w:rsidR="00E66FF4" w:rsidRPr="00C15BAB" w:rsidRDefault="00E66FF4" w:rsidP="003D0FFB">
            <w:pPr>
              <w:pStyle w:val="a5"/>
              <w:keepNext/>
              <w:keepLines/>
              <w:numPr>
                <w:ilvl w:val="0"/>
                <w:numId w:val="22"/>
              </w:numPr>
              <w:suppressLineNumbers/>
              <w:suppressAutoHyphens/>
              <w:ind w:left="239" w:hanging="239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выполнение контрольных нормативов по гимнастике</w:t>
            </w:r>
          </w:p>
          <w:p w:rsidR="00E66FF4" w:rsidRPr="00C15BAB" w:rsidRDefault="00E66FF4" w:rsidP="003D0FFB">
            <w:pPr>
              <w:keepNext/>
              <w:keepLines/>
              <w:suppressLineNumbers/>
              <w:suppressAutoHyphens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83" w:type="dxa"/>
          </w:tcPr>
          <w:p w:rsidR="00E66FF4" w:rsidRPr="00C15BAB" w:rsidRDefault="00E66FF4" w:rsidP="00775C78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E66FF4" w:rsidRPr="00C15BAB" w:rsidTr="00775C78">
        <w:trPr>
          <w:trHeight w:val="637"/>
        </w:trPr>
        <w:tc>
          <w:tcPr>
            <w:tcW w:w="4928" w:type="dxa"/>
          </w:tcPr>
          <w:p w:rsidR="00E66FF4" w:rsidRPr="00C15BAB" w:rsidRDefault="00E66FF4" w:rsidP="003D0FFB">
            <w:pPr>
              <w:keepNext/>
              <w:keepLines/>
              <w:suppressLineNumbers/>
              <w:suppressAutoHyphens/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З1</w:t>
            </w:r>
            <w:r w:rsidRPr="00C15BAB">
              <w:rPr>
                <w:sz w:val="28"/>
                <w:szCs w:val="28"/>
              </w:rPr>
      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</w:t>
            </w:r>
          </w:p>
        </w:tc>
        <w:tc>
          <w:tcPr>
            <w:tcW w:w="3800" w:type="dxa"/>
          </w:tcPr>
          <w:p w:rsidR="00E66FF4" w:rsidRPr="00C15BAB" w:rsidRDefault="00E66FF4" w:rsidP="003D0FFB">
            <w:pPr>
              <w:pStyle w:val="a5"/>
              <w:keepNext/>
              <w:keepLines/>
              <w:numPr>
                <w:ilvl w:val="0"/>
                <w:numId w:val="23"/>
              </w:numPr>
              <w:suppressLineNumbers/>
              <w:suppressAutoHyphens/>
              <w:ind w:left="250" w:hanging="250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укрепление здоровья</w:t>
            </w:r>
          </w:p>
          <w:p w:rsidR="00E66FF4" w:rsidRPr="00C15BAB" w:rsidRDefault="00E66FF4" w:rsidP="003D0FFB">
            <w:pPr>
              <w:pStyle w:val="a5"/>
              <w:keepNext/>
              <w:keepLines/>
              <w:numPr>
                <w:ilvl w:val="0"/>
                <w:numId w:val="23"/>
              </w:numPr>
              <w:suppressLineNumbers/>
              <w:suppressAutoHyphens/>
              <w:ind w:left="250" w:hanging="250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профилактику профзаболеваний</w:t>
            </w:r>
          </w:p>
          <w:p w:rsidR="00E66FF4" w:rsidRPr="00C15BAB" w:rsidRDefault="00E66FF4" w:rsidP="003D0FFB">
            <w:pPr>
              <w:pStyle w:val="a5"/>
              <w:keepNext/>
              <w:keepLines/>
              <w:numPr>
                <w:ilvl w:val="0"/>
                <w:numId w:val="23"/>
              </w:numPr>
              <w:suppressLineNumbers/>
              <w:suppressAutoHyphens/>
              <w:ind w:left="250" w:hanging="250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профилактику вредных привычек</w:t>
            </w:r>
          </w:p>
          <w:p w:rsidR="00E66FF4" w:rsidRPr="00C15BAB" w:rsidRDefault="00E66FF4" w:rsidP="003D0FFB">
            <w:pPr>
              <w:pStyle w:val="a5"/>
              <w:keepNext/>
              <w:keepLines/>
              <w:numPr>
                <w:ilvl w:val="0"/>
                <w:numId w:val="23"/>
              </w:numPr>
              <w:suppressLineNumbers/>
              <w:suppressAutoHyphens/>
              <w:ind w:left="250" w:hanging="250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увеличение продолжительности жизни</w:t>
            </w:r>
          </w:p>
        </w:tc>
        <w:tc>
          <w:tcPr>
            <w:tcW w:w="1183" w:type="dxa"/>
          </w:tcPr>
          <w:p w:rsidR="00E66FF4" w:rsidRPr="00C15BAB" w:rsidRDefault="00E66FF4" w:rsidP="00775C78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E66FF4" w:rsidRPr="00C15BAB" w:rsidTr="00775C78">
        <w:trPr>
          <w:trHeight w:val="637"/>
        </w:trPr>
        <w:tc>
          <w:tcPr>
            <w:tcW w:w="4928" w:type="dxa"/>
          </w:tcPr>
          <w:p w:rsidR="00E66FF4" w:rsidRPr="00C15BAB" w:rsidRDefault="00E66FF4" w:rsidP="003D0FFB">
            <w:pPr>
              <w:pStyle w:val="ad"/>
              <w:tabs>
                <w:tab w:val="left" w:pos="360"/>
                <w:tab w:val="left" w:pos="540"/>
              </w:tabs>
              <w:spacing w:after="0"/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З</w:t>
            </w:r>
            <w:proofErr w:type="gramStart"/>
            <w:r w:rsidRPr="00C15BAB">
              <w:rPr>
                <w:bCs/>
                <w:i/>
                <w:sz w:val="28"/>
                <w:szCs w:val="28"/>
              </w:rPr>
              <w:t>2</w:t>
            </w:r>
            <w:proofErr w:type="gramEnd"/>
            <w:r w:rsidRPr="00C15BAB">
              <w:rPr>
                <w:sz w:val="28"/>
                <w:szCs w:val="28"/>
              </w:rPr>
              <w:t xml:space="preserve"> Способы контроля и оценки индивидуального физического развития и физической подготовленности</w:t>
            </w:r>
          </w:p>
        </w:tc>
        <w:tc>
          <w:tcPr>
            <w:tcW w:w="3800" w:type="dxa"/>
          </w:tcPr>
          <w:p w:rsidR="00E66FF4" w:rsidRPr="00C15BAB" w:rsidRDefault="00E66FF4" w:rsidP="003D0FFB">
            <w:pPr>
              <w:pStyle w:val="a5"/>
              <w:numPr>
                <w:ilvl w:val="0"/>
                <w:numId w:val="24"/>
              </w:numPr>
              <w:ind w:left="235" w:hanging="235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знаний способов контроля и оценки</w:t>
            </w:r>
            <w:r w:rsidRPr="00C15BAB">
              <w:rPr>
                <w:sz w:val="28"/>
                <w:szCs w:val="28"/>
              </w:rPr>
              <w:t xml:space="preserve"> индивидуального физического развития и физической подготовленности</w:t>
            </w:r>
          </w:p>
        </w:tc>
        <w:tc>
          <w:tcPr>
            <w:tcW w:w="1183" w:type="dxa"/>
          </w:tcPr>
          <w:p w:rsidR="00E66FF4" w:rsidRPr="00C15BAB" w:rsidRDefault="00E66FF4" w:rsidP="00775C7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66FF4" w:rsidRPr="00C15BAB" w:rsidTr="00775C78">
        <w:trPr>
          <w:trHeight w:val="637"/>
        </w:trPr>
        <w:tc>
          <w:tcPr>
            <w:tcW w:w="4928" w:type="dxa"/>
          </w:tcPr>
          <w:p w:rsidR="00E66FF4" w:rsidRPr="00C15BAB" w:rsidRDefault="00E66FF4" w:rsidP="003D0FFB">
            <w:pPr>
              <w:pStyle w:val="ad"/>
              <w:tabs>
                <w:tab w:val="left" w:pos="360"/>
                <w:tab w:val="left" w:pos="540"/>
              </w:tabs>
              <w:spacing w:after="0"/>
              <w:jc w:val="both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З3</w:t>
            </w:r>
            <w:r w:rsidRPr="00C15BAB">
              <w:rPr>
                <w:sz w:val="28"/>
                <w:szCs w:val="28"/>
              </w:rPr>
              <w:t xml:space="preserve"> Правила и способы планирования системы индивидуальных занятий физическими упражнениями различной направленности</w:t>
            </w:r>
          </w:p>
        </w:tc>
        <w:tc>
          <w:tcPr>
            <w:tcW w:w="3800" w:type="dxa"/>
          </w:tcPr>
          <w:p w:rsidR="00E66FF4" w:rsidRPr="00C15BAB" w:rsidRDefault="00E66FF4" w:rsidP="003D0FFB">
            <w:pPr>
              <w:pStyle w:val="a5"/>
              <w:numPr>
                <w:ilvl w:val="0"/>
                <w:numId w:val="24"/>
              </w:numPr>
              <w:ind w:left="317" w:hanging="317"/>
              <w:jc w:val="both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знаний правил и способов </w:t>
            </w:r>
            <w:r w:rsidRPr="00C15BAB">
              <w:rPr>
                <w:sz w:val="28"/>
                <w:szCs w:val="28"/>
              </w:rPr>
              <w:t xml:space="preserve"> планирования системы индивидуальных занятий физическими упражнениями различной </w:t>
            </w:r>
            <w:r w:rsidRPr="00C15BAB">
              <w:rPr>
                <w:sz w:val="28"/>
                <w:szCs w:val="28"/>
              </w:rPr>
              <w:lastRenderedPageBreak/>
              <w:t>направленности</w:t>
            </w:r>
          </w:p>
        </w:tc>
        <w:tc>
          <w:tcPr>
            <w:tcW w:w="1183" w:type="dxa"/>
          </w:tcPr>
          <w:p w:rsidR="00E66FF4" w:rsidRPr="00C15BAB" w:rsidRDefault="00E66FF4" w:rsidP="00775C78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E66FF4" w:rsidRDefault="00E66FF4" w:rsidP="003D0FFB">
      <w:pPr>
        <w:pStyle w:val="af4"/>
        <w:ind w:left="0"/>
        <w:rPr>
          <w:sz w:val="28"/>
          <w:szCs w:val="28"/>
        </w:rPr>
      </w:pPr>
    </w:p>
    <w:p w:rsidR="00E66FF4" w:rsidRPr="0024056B" w:rsidRDefault="00E66FF4" w:rsidP="00E66FF4">
      <w:pPr>
        <w:pStyle w:val="af4"/>
        <w:ind w:firstLine="709"/>
        <w:rPr>
          <w:sz w:val="28"/>
          <w:szCs w:val="28"/>
        </w:rPr>
      </w:pPr>
      <w:r w:rsidRPr="0024056B">
        <w:rPr>
          <w:sz w:val="28"/>
          <w:szCs w:val="28"/>
        </w:rPr>
        <w:t xml:space="preserve">Оценка индивидуальных образовательных достижений по результатам </w:t>
      </w:r>
      <w:r w:rsidRPr="0024056B">
        <w:rPr>
          <w:spacing w:val="-3"/>
          <w:sz w:val="28"/>
          <w:szCs w:val="28"/>
        </w:rPr>
        <w:t>т</w:t>
      </w:r>
      <w:r w:rsidRPr="0024056B">
        <w:rPr>
          <w:sz w:val="28"/>
          <w:szCs w:val="28"/>
        </w:rPr>
        <w:t xml:space="preserve">екущего контроля и промежуточной аттестации производится в соответствии с универсальной шкалой (таблица). </w:t>
      </w:r>
    </w:p>
    <w:p w:rsidR="00E66FF4" w:rsidRPr="00C40393" w:rsidRDefault="00E66FF4" w:rsidP="00E66FF4">
      <w:pPr>
        <w:ind w:firstLine="709"/>
        <w:jc w:val="both"/>
        <w:rPr>
          <w:sz w:val="28"/>
          <w:szCs w:val="28"/>
        </w:rPr>
      </w:pPr>
    </w:p>
    <w:tbl>
      <w:tblPr>
        <w:tblW w:w="93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775"/>
        <w:gridCol w:w="2318"/>
        <w:gridCol w:w="3261"/>
      </w:tblGrid>
      <w:tr w:rsidR="00E66FF4" w:rsidRPr="00C40393" w:rsidTr="00775C78">
        <w:trPr>
          <w:trHeight w:val="20"/>
          <w:jc w:val="center"/>
        </w:trPr>
        <w:tc>
          <w:tcPr>
            <w:tcW w:w="3775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6FF4" w:rsidRPr="00C40393" w:rsidRDefault="00E66FF4" w:rsidP="00775C78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579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66FF4" w:rsidRPr="00C40393" w:rsidRDefault="00E66FF4" w:rsidP="00775C78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E66FF4" w:rsidRPr="00C40393" w:rsidTr="00775C78">
        <w:trPr>
          <w:trHeight w:val="20"/>
          <w:jc w:val="center"/>
        </w:trPr>
        <w:tc>
          <w:tcPr>
            <w:tcW w:w="3775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6FF4" w:rsidRPr="00C40393" w:rsidRDefault="00E66FF4" w:rsidP="00775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66FF4" w:rsidRPr="00C40393" w:rsidRDefault="00E66FF4" w:rsidP="00775C78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балл (отметка)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E66FF4" w:rsidRPr="00C40393" w:rsidRDefault="00E66FF4" w:rsidP="00775C78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вербальный аналог</w:t>
            </w:r>
          </w:p>
        </w:tc>
      </w:tr>
      <w:tr w:rsidR="00E66FF4" w:rsidRPr="00C40393" w:rsidTr="00775C78">
        <w:trPr>
          <w:trHeight w:val="20"/>
          <w:jc w:val="center"/>
        </w:trPr>
        <w:tc>
          <w:tcPr>
            <w:tcW w:w="3775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E66FF4" w:rsidRPr="00C40393" w:rsidRDefault="00E66FF4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-</w:t>
            </w:r>
            <w:r w:rsidRPr="00C40393">
              <w:rPr>
                <w:sz w:val="28"/>
                <w:szCs w:val="28"/>
              </w:rPr>
              <w:t xml:space="preserve"> 100</w:t>
            </w:r>
            <w:r>
              <w:rPr>
                <w:sz w:val="28"/>
                <w:szCs w:val="28"/>
              </w:rPr>
              <w:t>%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E66FF4" w:rsidRPr="00C40393" w:rsidRDefault="00E66FF4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5</w:t>
            </w:r>
          </w:p>
        </w:tc>
        <w:tc>
          <w:tcPr>
            <w:tcW w:w="3261" w:type="dxa"/>
            <w:tcBorders>
              <w:top w:val="single" w:sz="8" w:space="0" w:color="auto"/>
            </w:tcBorders>
          </w:tcPr>
          <w:p w:rsidR="00E66FF4" w:rsidRPr="00C40393" w:rsidRDefault="00E66FF4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отлично</w:t>
            </w:r>
          </w:p>
        </w:tc>
      </w:tr>
      <w:tr w:rsidR="00E66FF4" w:rsidRPr="00C40393" w:rsidTr="00775C78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E66FF4" w:rsidRPr="00C40393" w:rsidRDefault="00E66FF4" w:rsidP="00775C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75-89%</w:t>
            </w:r>
          </w:p>
        </w:tc>
        <w:tc>
          <w:tcPr>
            <w:tcW w:w="2318" w:type="dxa"/>
            <w:vAlign w:val="center"/>
          </w:tcPr>
          <w:p w:rsidR="00E66FF4" w:rsidRPr="00C40393" w:rsidRDefault="00E66FF4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E66FF4" w:rsidRPr="00C40393" w:rsidRDefault="00E66FF4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хорошо</w:t>
            </w:r>
          </w:p>
        </w:tc>
      </w:tr>
      <w:tr w:rsidR="00E66FF4" w:rsidRPr="00C40393" w:rsidTr="00775C78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E66FF4" w:rsidRPr="00C40393" w:rsidRDefault="00E66FF4" w:rsidP="00775C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70-74%</w:t>
            </w:r>
          </w:p>
        </w:tc>
        <w:tc>
          <w:tcPr>
            <w:tcW w:w="2318" w:type="dxa"/>
            <w:vAlign w:val="center"/>
          </w:tcPr>
          <w:p w:rsidR="00E66FF4" w:rsidRPr="00C40393" w:rsidRDefault="00E66FF4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E66FF4" w:rsidRPr="00C40393" w:rsidRDefault="00E66FF4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удовлетворительно</w:t>
            </w:r>
          </w:p>
        </w:tc>
      </w:tr>
      <w:tr w:rsidR="00E66FF4" w:rsidRPr="00C40393" w:rsidTr="00775C78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E66FF4" w:rsidRPr="00C40393" w:rsidRDefault="00E66FF4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 xml:space="preserve">менее </w:t>
            </w:r>
            <w:r>
              <w:rPr>
                <w:sz w:val="28"/>
                <w:szCs w:val="28"/>
              </w:rPr>
              <w:t>69%</w:t>
            </w:r>
          </w:p>
        </w:tc>
        <w:tc>
          <w:tcPr>
            <w:tcW w:w="2318" w:type="dxa"/>
            <w:vAlign w:val="center"/>
          </w:tcPr>
          <w:p w:rsidR="00E66FF4" w:rsidRPr="00C40393" w:rsidRDefault="00E66FF4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E66FF4" w:rsidRPr="00C40393" w:rsidRDefault="00E66FF4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не удовлетворительно</w:t>
            </w:r>
          </w:p>
        </w:tc>
      </w:tr>
    </w:tbl>
    <w:p w:rsidR="00E66FF4" w:rsidRPr="00C40393" w:rsidRDefault="00E66FF4" w:rsidP="003D0FFB">
      <w:pPr>
        <w:rPr>
          <w:b/>
          <w:sz w:val="28"/>
          <w:szCs w:val="28"/>
        </w:rPr>
      </w:pPr>
    </w:p>
    <w:tbl>
      <w:tblPr>
        <w:tblStyle w:val="af3"/>
        <w:tblW w:w="1068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9898"/>
      </w:tblGrid>
      <w:tr w:rsidR="00E66FF4" w:rsidRPr="00C40393" w:rsidTr="00775C78">
        <w:trPr>
          <w:trHeight w:val="676"/>
        </w:trPr>
        <w:tc>
          <w:tcPr>
            <w:tcW w:w="787" w:type="dxa"/>
          </w:tcPr>
          <w:p w:rsidR="00E66FF4" w:rsidRPr="00C40393" w:rsidRDefault="00E66FF4" w:rsidP="00775C78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C40393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9898" w:type="dxa"/>
          </w:tcPr>
          <w:p w:rsidR="00E66FF4" w:rsidRPr="00C40393" w:rsidRDefault="00E66FF4" w:rsidP="00775C78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C40393">
              <w:rPr>
                <w:b/>
                <w:bCs/>
                <w:sz w:val="28"/>
                <w:szCs w:val="28"/>
              </w:rPr>
              <w:t xml:space="preserve">Задания для проведения текущего контроля по учебной дисциплине </w:t>
            </w:r>
            <w:r w:rsidRPr="003D0F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«Физическая культура »</w:t>
            </w:r>
          </w:p>
        </w:tc>
      </w:tr>
    </w:tbl>
    <w:p w:rsidR="00E66FF4" w:rsidRDefault="00E66FF4" w:rsidP="00E66FF4">
      <w:pPr>
        <w:rPr>
          <w:sz w:val="28"/>
          <w:szCs w:val="28"/>
        </w:rPr>
      </w:pPr>
    </w:p>
    <w:p w:rsidR="00E66FF4" w:rsidRPr="00C15BAB" w:rsidRDefault="00E66FF4" w:rsidP="00E66FF4">
      <w:pPr>
        <w:keepNext/>
        <w:keepLines/>
        <w:suppressLineNumbers/>
        <w:suppressAutoHyphens/>
        <w:spacing w:line="360" w:lineRule="auto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>Текст задания</w:t>
      </w:r>
    </w:p>
    <w:p w:rsidR="00E66FF4" w:rsidRPr="00C15BAB" w:rsidRDefault="00E66FF4" w:rsidP="00E66FF4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 xml:space="preserve">Выполните тестовое задание </w:t>
      </w:r>
    </w:p>
    <w:p w:rsidR="00E66FF4" w:rsidRPr="00C15BAB" w:rsidRDefault="00E66FF4" w:rsidP="00E66FF4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E66FF4" w:rsidRPr="00C15BAB" w:rsidRDefault="00E66FF4" w:rsidP="00E66FF4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E66FF4" w:rsidRPr="00C15BAB" w:rsidRDefault="00E66FF4" w:rsidP="00E66FF4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E66FF4" w:rsidRPr="00C15BAB" w:rsidRDefault="00E66FF4" w:rsidP="00E66FF4">
      <w:pPr>
        <w:spacing w:line="276" w:lineRule="auto"/>
        <w:rPr>
          <w:color w:val="000000"/>
          <w:sz w:val="28"/>
          <w:szCs w:val="28"/>
        </w:rPr>
      </w:pPr>
      <w:r w:rsidRPr="00C15BAB">
        <w:rPr>
          <w:sz w:val="28"/>
          <w:szCs w:val="28"/>
        </w:rPr>
        <w:t xml:space="preserve">1. Способность выполнять </w:t>
      </w:r>
      <w:r w:rsidRPr="00C15BAB">
        <w:rPr>
          <w:color w:val="000000"/>
          <w:sz w:val="28"/>
          <w:szCs w:val="28"/>
        </w:rPr>
        <w:t>координационно-сложные двигательные действия называется:</w:t>
      </w:r>
    </w:p>
    <w:p w:rsidR="00E66FF4" w:rsidRPr="00C15BAB" w:rsidRDefault="00E66FF4" w:rsidP="00E66FF4">
      <w:pPr>
        <w:spacing w:line="276" w:lineRule="auto"/>
        <w:ind w:left="708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ловкостью</w:t>
      </w:r>
    </w:p>
    <w:p w:rsidR="00E66FF4" w:rsidRPr="00C15BAB" w:rsidRDefault="00E66FF4" w:rsidP="00E66FF4">
      <w:pPr>
        <w:spacing w:line="276" w:lineRule="auto"/>
        <w:ind w:left="708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 гибкостью</w:t>
      </w:r>
    </w:p>
    <w:p w:rsidR="00E66FF4" w:rsidRPr="00C15BAB" w:rsidRDefault="00E66FF4" w:rsidP="00E66FF4">
      <w:pPr>
        <w:spacing w:line="276" w:lineRule="auto"/>
        <w:ind w:left="708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в</w:t>
      </w:r>
      <w:proofErr w:type="gramEnd"/>
      <w:r w:rsidRPr="00C15BAB">
        <w:rPr>
          <w:color w:val="000000"/>
          <w:sz w:val="28"/>
          <w:szCs w:val="28"/>
        </w:rPr>
        <w:t>. силовой выносливостью</w:t>
      </w:r>
    </w:p>
    <w:p w:rsidR="00E66FF4" w:rsidRPr="00C15BAB" w:rsidRDefault="00E66FF4" w:rsidP="00E66FF4">
      <w:pPr>
        <w:spacing w:line="276" w:lineRule="auto"/>
        <w:ind w:left="708"/>
        <w:rPr>
          <w:color w:val="000000"/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 xml:space="preserve">2. Плоскостопие приводит </w:t>
      </w:r>
      <w:proofErr w:type="gramStart"/>
      <w:r w:rsidRPr="00C15BAB">
        <w:rPr>
          <w:color w:val="000000"/>
          <w:sz w:val="28"/>
          <w:szCs w:val="28"/>
        </w:rPr>
        <w:t>к</w:t>
      </w:r>
      <w:proofErr w:type="gramEnd"/>
      <w:r w:rsidRPr="00C15BAB">
        <w:rPr>
          <w:color w:val="000000"/>
          <w:sz w:val="28"/>
          <w:szCs w:val="28"/>
        </w:rPr>
        <w:t>: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 xml:space="preserve">а. микротравмам позвоночника 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 перегрузкам организма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потере подвижности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3. Во время игры в баскетбол игра начинается при наличии на площадке: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трех игроков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 четырех игроков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lastRenderedPageBreak/>
        <w:t>в. пяти игроков</w:t>
      </w:r>
    </w:p>
    <w:p w:rsidR="00E66FF4" w:rsidRPr="00C15BAB" w:rsidRDefault="00E66FF4" w:rsidP="00E66FF4">
      <w:pPr>
        <w:spacing w:line="276" w:lineRule="auto"/>
        <w:rPr>
          <w:color w:val="000000"/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4. При переломе плеча шиной фиксируют: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.л</w:t>
      </w:r>
      <w:proofErr w:type="gramEnd"/>
      <w:r w:rsidRPr="00C15BAB">
        <w:rPr>
          <w:color w:val="000000"/>
          <w:sz w:val="28"/>
          <w:szCs w:val="28"/>
        </w:rPr>
        <w:t>октевой</w:t>
      </w:r>
      <w:proofErr w:type="spellEnd"/>
      <w:r w:rsidRPr="00C15BAB">
        <w:rPr>
          <w:color w:val="000000"/>
          <w:sz w:val="28"/>
          <w:szCs w:val="28"/>
        </w:rPr>
        <w:t>, лучезапястный суставы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.п</w:t>
      </w:r>
      <w:proofErr w:type="gramEnd"/>
      <w:r w:rsidRPr="00C15BAB">
        <w:rPr>
          <w:color w:val="000000"/>
          <w:sz w:val="28"/>
          <w:szCs w:val="28"/>
        </w:rPr>
        <w:t>лечевой, локтевой суставы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.л</w:t>
      </w:r>
      <w:proofErr w:type="gramEnd"/>
      <w:r w:rsidRPr="00C15BAB">
        <w:rPr>
          <w:color w:val="000000"/>
          <w:sz w:val="28"/>
          <w:szCs w:val="28"/>
        </w:rPr>
        <w:t>учезапястный, локтевой суставы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5. К спортивным играм относится: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гандбол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.л</w:t>
      </w:r>
      <w:proofErr w:type="gramEnd"/>
      <w:r w:rsidRPr="00C15BAB">
        <w:rPr>
          <w:color w:val="000000"/>
          <w:sz w:val="28"/>
          <w:szCs w:val="28"/>
        </w:rPr>
        <w:t>апта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.с</w:t>
      </w:r>
      <w:proofErr w:type="gramEnd"/>
      <w:r w:rsidRPr="00C15BAB">
        <w:rPr>
          <w:color w:val="000000"/>
          <w:sz w:val="28"/>
          <w:szCs w:val="28"/>
        </w:rPr>
        <w:t>алочки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 xml:space="preserve">6. Динамическая сила необходима </w:t>
      </w:r>
      <w:proofErr w:type="gramStart"/>
      <w:r w:rsidRPr="00C15BAB">
        <w:rPr>
          <w:color w:val="000000"/>
          <w:sz w:val="28"/>
          <w:szCs w:val="28"/>
        </w:rPr>
        <w:t>при</w:t>
      </w:r>
      <w:proofErr w:type="gramEnd"/>
      <w:r w:rsidRPr="00C15BAB">
        <w:rPr>
          <w:color w:val="000000"/>
          <w:sz w:val="28"/>
          <w:szCs w:val="28"/>
        </w:rPr>
        <w:t>: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.т</w:t>
      </w:r>
      <w:proofErr w:type="gramEnd"/>
      <w:r w:rsidRPr="00C15BAB">
        <w:rPr>
          <w:color w:val="000000"/>
          <w:sz w:val="28"/>
          <w:szCs w:val="28"/>
        </w:rPr>
        <w:t>олкании</w:t>
      </w:r>
      <w:proofErr w:type="spellEnd"/>
      <w:r w:rsidRPr="00C15BAB">
        <w:rPr>
          <w:color w:val="000000"/>
          <w:sz w:val="28"/>
          <w:szCs w:val="28"/>
        </w:rPr>
        <w:t xml:space="preserve"> ядра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.г</w:t>
      </w:r>
      <w:proofErr w:type="gramEnd"/>
      <w:r w:rsidRPr="00C15BAB">
        <w:rPr>
          <w:color w:val="000000"/>
          <w:sz w:val="28"/>
          <w:szCs w:val="28"/>
        </w:rPr>
        <w:t>имнастике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.б</w:t>
      </w:r>
      <w:proofErr w:type="gramEnd"/>
      <w:r w:rsidRPr="00C15BAB">
        <w:rPr>
          <w:color w:val="000000"/>
          <w:sz w:val="28"/>
          <w:szCs w:val="28"/>
        </w:rPr>
        <w:t>еге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7. Расстояние от центра кольца до линии 3-х очкового броска в баскетболе составляет: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smartTag w:uri="urn:schemas-microsoft-com:office:smarttags" w:element="metricconverter">
        <w:smartTagPr>
          <w:attr w:name="ProductID" w:val="5 м"/>
        </w:smartTagPr>
        <w:r w:rsidRPr="00C15BAB">
          <w:rPr>
            <w:sz w:val="28"/>
            <w:szCs w:val="28"/>
          </w:rPr>
          <w:t>5 м</w:t>
        </w:r>
      </w:smartTag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7м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smartTag w:uri="urn:schemas-microsoft-com:office:smarttags" w:element="metricconverter">
        <w:smartTagPr>
          <w:attr w:name="ProductID" w:val="6,25 м"/>
        </w:smartTagPr>
        <w:r w:rsidRPr="00C15BAB">
          <w:rPr>
            <w:sz w:val="28"/>
            <w:szCs w:val="28"/>
          </w:rPr>
          <w:t>6,25 м</w:t>
        </w:r>
      </w:smartTag>
    </w:p>
    <w:p w:rsidR="00E66FF4" w:rsidRPr="00C15BAB" w:rsidRDefault="00E66FF4" w:rsidP="00E66FF4">
      <w:pPr>
        <w:spacing w:line="276" w:lineRule="auto"/>
        <w:ind w:firstLine="709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8. Наиболее опасным для жизни является…… перелом.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о</w:t>
      </w:r>
      <w:proofErr w:type="gramEnd"/>
      <w:r w:rsidRPr="00C15BAB">
        <w:rPr>
          <w:sz w:val="28"/>
          <w:szCs w:val="28"/>
        </w:rPr>
        <w:t>ткрытый</w:t>
      </w:r>
      <w:proofErr w:type="spellEnd"/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з</w:t>
      </w:r>
      <w:proofErr w:type="gramEnd"/>
      <w:r w:rsidRPr="00C15BAB">
        <w:rPr>
          <w:sz w:val="28"/>
          <w:szCs w:val="28"/>
        </w:rPr>
        <w:t>акрытый с вывихом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з</w:t>
      </w:r>
      <w:proofErr w:type="gramEnd"/>
      <w:r w:rsidRPr="00C15BAB">
        <w:rPr>
          <w:sz w:val="28"/>
          <w:szCs w:val="28"/>
        </w:rPr>
        <w:t>акрытый</w:t>
      </w:r>
    </w:p>
    <w:p w:rsidR="00E66FF4" w:rsidRPr="00C15BAB" w:rsidRDefault="00E66FF4" w:rsidP="00E66FF4">
      <w:pPr>
        <w:spacing w:line="276" w:lineRule="auto"/>
        <w:ind w:firstLine="709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9. Продолжительность туристического похода для детей 16-17 лет не должна превышать: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пятнадцати дней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 десяти дней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пяти дней</w:t>
      </w:r>
    </w:p>
    <w:p w:rsidR="00E66FF4" w:rsidRPr="00C15BAB" w:rsidRDefault="00E66FF4" w:rsidP="00E66FF4">
      <w:pPr>
        <w:spacing w:line="276" w:lineRule="auto"/>
        <w:ind w:firstLine="709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10. Основным строительным материалом для клеток организма являются: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у</w:t>
      </w:r>
      <w:proofErr w:type="gramEnd"/>
      <w:r w:rsidRPr="00C15BAB">
        <w:rPr>
          <w:sz w:val="28"/>
          <w:szCs w:val="28"/>
        </w:rPr>
        <w:t>глеводы</w:t>
      </w:r>
      <w:proofErr w:type="spellEnd"/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ж</w:t>
      </w:r>
      <w:proofErr w:type="gramEnd"/>
      <w:r w:rsidRPr="00C15BAB">
        <w:rPr>
          <w:sz w:val="28"/>
          <w:szCs w:val="28"/>
        </w:rPr>
        <w:t>иры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елки</w:t>
      </w:r>
    </w:p>
    <w:p w:rsidR="00E66FF4" w:rsidRPr="00C15BAB" w:rsidRDefault="00E66FF4" w:rsidP="00E66FF4">
      <w:pPr>
        <w:spacing w:line="276" w:lineRule="auto"/>
        <w:ind w:firstLine="709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11. Страной-родоначальницей Олимпийских игр является: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Д</w:t>
      </w:r>
      <w:proofErr w:type="gramEnd"/>
      <w:r w:rsidRPr="00C15BAB">
        <w:rPr>
          <w:sz w:val="28"/>
          <w:szCs w:val="28"/>
        </w:rPr>
        <w:t>ревний</w:t>
      </w:r>
      <w:proofErr w:type="spellEnd"/>
      <w:r w:rsidRPr="00C15BAB">
        <w:rPr>
          <w:sz w:val="28"/>
          <w:szCs w:val="28"/>
        </w:rPr>
        <w:t xml:space="preserve"> Египет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lastRenderedPageBreak/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Д</w:t>
      </w:r>
      <w:proofErr w:type="gramEnd"/>
      <w:r w:rsidRPr="00C15BAB">
        <w:rPr>
          <w:sz w:val="28"/>
          <w:szCs w:val="28"/>
        </w:rPr>
        <w:t>ревний Рим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Д</w:t>
      </w:r>
      <w:proofErr w:type="gramEnd"/>
      <w:r w:rsidRPr="00C15BAB">
        <w:rPr>
          <w:sz w:val="28"/>
          <w:szCs w:val="28"/>
        </w:rPr>
        <w:t>ревняя Греция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12. Наибольший эффект развития </w:t>
      </w:r>
      <w:proofErr w:type="gramStart"/>
      <w:r w:rsidRPr="00C15BAB">
        <w:rPr>
          <w:sz w:val="28"/>
          <w:szCs w:val="28"/>
        </w:rPr>
        <w:t>координационных</w:t>
      </w:r>
      <w:proofErr w:type="gramEnd"/>
      <w:r w:rsidRPr="00C15BAB">
        <w:rPr>
          <w:sz w:val="28"/>
          <w:szCs w:val="28"/>
        </w:rPr>
        <w:t xml:space="preserve"> </w:t>
      </w:r>
      <w:proofErr w:type="spellStart"/>
      <w:r w:rsidRPr="00C15BAB">
        <w:rPr>
          <w:sz w:val="28"/>
          <w:szCs w:val="28"/>
        </w:rPr>
        <w:t>способностейобеспечивает</w:t>
      </w:r>
      <w:proofErr w:type="spellEnd"/>
      <w:r w:rsidRPr="00C15BAB">
        <w:rPr>
          <w:sz w:val="28"/>
          <w:szCs w:val="28"/>
        </w:rPr>
        <w:t>: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с</w:t>
      </w:r>
      <w:proofErr w:type="gramEnd"/>
      <w:r w:rsidRPr="00C15BAB">
        <w:rPr>
          <w:sz w:val="28"/>
          <w:szCs w:val="28"/>
        </w:rPr>
        <w:t>трельба</w:t>
      </w:r>
      <w:proofErr w:type="spellEnd"/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аскетбол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бег</w:t>
      </w:r>
    </w:p>
    <w:p w:rsidR="00E66FF4" w:rsidRPr="00C15BAB" w:rsidRDefault="00E66FF4" w:rsidP="00E66FF4">
      <w:pPr>
        <w:spacing w:line="276" w:lineRule="auto"/>
        <w:ind w:firstLine="709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13. Мужчины не принимают участие </w:t>
      </w: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: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к</w:t>
      </w:r>
      <w:proofErr w:type="gramEnd"/>
      <w:r w:rsidRPr="00C15BAB">
        <w:rPr>
          <w:sz w:val="28"/>
          <w:szCs w:val="28"/>
        </w:rPr>
        <w:t>ерлинге</w:t>
      </w:r>
      <w:proofErr w:type="spellEnd"/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х</w:t>
      </w:r>
      <w:proofErr w:type="gramEnd"/>
      <w:r w:rsidRPr="00C15BAB">
        <w:rPr>
          <w:sz w:val="28"/>
          <w:szCs w:val="28"/>
        </w:rPr>
        <w:t>удожественной гимнастике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с</w:t>
      </w:r>
      <w:proofErr w:type="gramEnd"/>
      <w:r w:rsidRPr="00C15BAB">
        <w:rPr>
          <w:sz w:val="28"/>
          <w:szCs w:val="28"/>
        </w:rPr>
        <w:t>портивной гимнастике</w:t>
      </w:r>
    </w:p>
    <w:p w:rsidR="00E66FF4" w:rsidRPr="00C15BAB" w:rsidRDefault="00E66FF4" w:rsidP="00E66FF4">
      <w:pPr>
        <w:spacing w:line="276" w:lineRule="auto"/>
        <w:ind w:firstLine="709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14. Самым опасным кровотечением является: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а</w:t>
      </w:r>
      <w:proofErr w:type="gramEnd"/>
      <w:r w:rsidRPr="00C15BAB">
        <w:rPr>
          <w:sz w:val="28"/>
          <w:szCs w:val="28"/>
        </w:rPr>
        <w:t>ртериальное</w:t>
      </w:r>
      <w:proofErr w:type="spellEnd"/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енозное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к</w:t>
      </w:r>
      <w:proofErr w:type="gramEnd"/>
      <w:r w:rsidRPr="00C15BAB">
        <w:rPr>
          <w:sz w:val="28"/>
          <w:szCs w:val="28"/>
        </w:rPr>
        <w:t>апиллярное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15. Вид спорта, который не является олимпийским – это: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х</w:t>
      </w:r>
      <w:proofErr w:type="gramEnd"/>
      <w:r w:rsidRPr="00C15BAB">
        <w:rPr>
          <w:sz w:val="28"/>
          <w:szCs w:val="28"/>
        </w:rPr>
        <w:t>оккей</w:t>
      </w:r>
      <w:proofErr w:type="spellEnd"/>
      <w:r w:rsidRPr="00C15BAB">
        <w:rPr>
          <w:sz w:val="28"/>
          <w:szCs w:val="28"/>
        </w:rPr>
        <w:t xml:space="preserve"> с мячом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с</w:t>
      </w:r>
      <w:proofErr w:type="gramEnd"/>
      <w:r w:rsidRPr="00C15BAB">
        <w:rPr>
          <w:sz w:val="28"/>
          <w:szCs w:val="28"/>
        </w:rPr>
        <w:t>ноуборд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к</w:t>
      </w:r>
      <w:proofErr w:type="gramEnd"/>
      <w:r w:rsidRPr="00C15BAB">
        <w:rPr>
          <w:sz w:val="28"/>
          <w:szCs w:val="28"/>
        </w:rPr>
        <w:t>ерлинг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16. Нарушение осанки приводит к расстройству: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с</w:t>
      </w:r>
      <w:proofErr w:type="gramEnd"/>
      <w:r w:rsidRPr="00C15BAB">
        <w:rPr>
          <w:sz w:val="28"/>
          <w:szCs w:val="28"/>
        </w:rPr>
        <w:t>ердца</w:t>
      </w:r>
      <w:proofErr w:type="spellEnd"/>
      <w:r w:rsidRPr="00C15BAB">
        <w:rPr>
          <w:sz w:val="28"/>
          <w:szCs w:val="28"/>
        </w:rPr>
        <w:t>, легких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п</w:t>
      </w:r>
      <w:proofErr w:type="gramEnd"/>
      <w:r w:rsidRPr="00C15BAB">
        <w:rPr>
          <w:sz w:val="28"/>
          <w:szCs w:val="28"/>
        </w:rPr>
        <w:t>амяти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з</w:t>
      </w:r>
      <w:proofErr w:type="gramEnd"/>
      <w:r w:rsidRPr="00C15BAB">
        <w:rPr>
          <w:sz w:val="28"/>
          <w:szCs w:val="28"/>
        </w:rPr>
        <w:t>рение</w:t>
      </w:r>
    </w:p>
    <w:p w:rsidR="00E66FF4" w:rsidRPr="00C15BAB" w:rsidRDefault="00E66FF4" w:rsidP="00E66FF4">
      <w:pPr>
        <w:spacing w:line="276" w:lineRule="auto"/>
        <w:ind w:firstLine="709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17. Спортивная игра, которая относится к подвижным играм: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п</w:t>
      </w:r>
      <w:proofErr w:type="gramEnd"/>
      <w:r w:rsidRPr="00C15BAB">
        <w:rPr>
          <w:sz w:val="28"/>
          <w:szCs w:val="28"/>
        </w:rPr>
        <w:t>лавание</w:t>
      </w:r>
      <w:proofErr w:type="spellEnd"/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ег в мешках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аскетбол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18. Мяч заброшен в кольцо из-за площадки при вбрасывании. В игре в баскетбол он: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з</w:t>
      </w:r>
      <w:proofErr w:type="gramEnd"/>
      <w:r w:rsidRPr="00C15BAB">
        <w:rPr>
          <w:sz w:val="28"/>
          <w:szCs w:val="28"/>
        </w:rPr>
        <w:t>асчитывается</w:t>
      </w:r>
      <w:proofErr w:type="spellEnd"/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н</w:t>
      </w:r>
      <w:proofErr w:type="gramEnd"/>
      <w:r w:rsidRPr="00C15BAB">
        <w:rPr>
          <w:sz w:val="28"/>
          <w:szCs w:val="28"/>
        </w:rPr>
        <w:t>е засчитывается</w:t>
      </w:r>
    </w:p>
    <w:p w:rsidR="00E66FF4" w:rsidRPr="00C15BAB" w:rsidRDefault="00E66FF4" w:rsidP="00E66FF4">
      <w:pPr>
        <w:spacing w:line="276" w:lineRule="auto"/>
        <w:ind w:firstLine="708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з</w:t>
      </w:r>
      <w:proofErr w:type="gramEnd"/>
      <w:r w:rsidRPr="00C15BAB">
        <w:rPr>
          <w:sz w:val="28"/>
          <w:szCs w:val="28"/>
        </w:rPr>
        <w:t>асчитывается, если его коснулся игрок на площадке</w:t>
      </w:r>
    </w:p>
    <w:p w:rsidR="00E66FF4" w:rsidRPr="00C15BAB" w:rsidRDefault="00E66FF4" w:rsidP="00E66FF4">
      <w:pPr>
        <w:spacing w:line="276" w:lineRule="auto"/>
        <w:ind w:firstLine="709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>19. Видом спорта, в котором обеспечивается наибольший эффект развития гибкости, является: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г</w:t>
      </w:r>
      <w:proofErr w:type="gramEnd"/>
      <w:r w:rsidRPr="00C15BAB">
        <w:rPr>
          <w:sz w:val="28"/>
          <w:szCs w:val="28"/>
        </w:rPr>
        <w:t>имнастика</w:t>
      </w:r>
      <w:proofErr w:type="spellEnd"/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к</w:t>
      </w:r>
      <w:proofErr w:type="gramEnd"/>
      <w:r w:rsidRPr="00C15BAB">
        <w:rPr>
          <w:sz w:val="28"/>
          <w:szCs w:val="28"/>
        </w:rPr>
        <w:t>ерлинг</w:t>
      </w:r>
    </w:p>
    <w:p w:rsidR="00E66FF4" w:rsidRPr="00C15BAB" w:rsidRDefault="00E66FF4" w:rsidP="00E66FF4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окс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20. Энергия для существования организма измеряется </w:t>
      </w: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: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</w: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.в</w:t>
      </w:r>
      <w:proofErr w:type="gramEnd"/>
      <w:r w:rsidRPr="00C15BAB">
        <w:rPr>
          <w:sz w:val="28"/>
          <w:szCs w:val="28"/>
        </w:rPr>
        <w:t>аттах</w:t>
      </w:r>
      <w:proofErr w:type="spellEnd"/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.к</w:t>
      </w:r>
      <w:proofErr w:type="gramEnd"/>
      <w:r w:rsidRPr="00C15BAB">
        <w:rPr>
          <w:sz w:val="28"/>
          <w:szCs w:val="28"/>
        </w:rPr>
        <w:t>алориях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в. углеводах</w:t>
      </w:r>
    </w:p>
    <w:p w:rsidR="00E66FF4" w:rsidRPr="00C15BAB" w:rsidRDefault="00E66FF4" w:rsidP="003D0FFB">
      <w:pPr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 xml:space="preserve">Выполните тестовое задание </w:t>
      </w:r>
    </w:p>
    <w:p w:rsidR="00E66FF4" w:rsidRPr="00C15BAB" w:rsidRDefault="00E66FF4" w:rsidP="00E66FF4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E66FF4" w:rsidRPr="00C15BAB" w:rsidRDefault="00E66FF4" w:rsidP="00E66FF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E66FF4" w:rsidRPr="00C15BAB" w:rsidRDefault="00E66FF4" w:rsidP="003D0FFB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1. Способность противостоять утомлению при достаточно длительных нагрузках силового характера называется: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быстротой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гибкостью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. силовой выносливостью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2.  Нарушение осанки приводит к расстройству: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сердца, легких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памяти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в. зрения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3.  Если во время игры в волейбол мяч попадает в линию, то: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мяч засчитан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мяч не засчитан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 xml:space="preserve">в. </w:t>
      </w:r>
      <w:proofErr w:type="spellStart"/>
      <w:r w:rsidRPr="00C15BAB">
        <w:rPr>
          <w:sz w:val="28"/>
          <w:szCs w:val="28"/>
        </w:rPr>
        <w:t>переподача</w:t>
      </w:r>
      <w:proofErr w:type="spellEnd"/>
      <w:r w:rsidRPr="00C15BAB">
        <w:rPr>
          <w:sz w:val="28"/>
          <w:szCs w:val="28"/>
        </w:rPr>
        <w:t xml:space="preserve"> мяча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4.  При переломе голени шину фиксируют</w:t>
      </w:r>
      <w:r w:rsidR="00530CEF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на</w:t>
      </w:r>
      <w:proofErr w:type="gramEnd"/>
      <w:r w:rsidRPr="00C15BAB">
        <w:rPr>
          <w:sz w:val="28"/>
          <w:szCs w:val="28"/>
        </w:rPr>
        <w:t>: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 xml:space="preserve">а. голеностопе, коленном </w:t>
      </w:r>
      <w:proofErr w:type="gramStart"/>
      <w:r w:rsidRPr="00C15BAB">
        <w:rPr>
          <w:sz w:val="28"/>
          <w:szCs w:val="28"/>
        </w:rPr>
        <w:t>суставе</w:t>
      </w:r>
      <w:proofErr w:type="gramEnd"/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.б</w:t>
      </w:r>
      <w:proofErr w:type="gramEnd"/>
      <w:r w:rsidRPr="00C15BAB">
        <w:rPr>
          <w:sz w:val="28"/>
          <w:szCs w:val="28"/>
        </w:rPr>
        <w:t>едре, стопе, голени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в. голени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 5.  К подвижным играм относятся: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ab/>
        <w:t>а. плавание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бег в мешках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в. баскетбол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6.  Скоростная выносливость необходима </w:t>
      </w:r>
      <w:proofErr w:type="gramStart"/>
      <w:r w:rsidRPr="00C15BAB">
        <w:rPr>
          <w:sz w:val="28"/>
          <w:szCs w:val="28"/>
        </w:rPr>
        <w:t>занятиях</w:t>
      </w:r>
      <w:proofErr w:type="gramEnd"/>
      <w:r w:rsidRPr="00C15BAB">
        <w:rPr>
          <w:sz w:val="28"/>
          <w:szCs w:val="28"/>
        </w:rPr>
        <w:t>: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</w: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.б</w:t>
      </w:r>
      <w:proofErr w:type="gramEnd"/>
      <w:r w:rsidRPr="00C15BAB">
        <w:rPr>
          <w:sz w:val="28"/>
          <w:szCs w:val="28"/>
        </w:rPr>
        <w:t>оксом</w:t>
      </w:r>
      <w:proofErr w:type="spellEnd"/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.с</w:t>
      </w:r>
      <w:proofErr w:type="gramEnd"/>
      <w:r w:rsidRPr="00C15BAB">
        <w:rPr>
          <w:sz w:val="28"/>
          <w:szCs w:val="28"/>
        </w:rPr>
        <w:t>тайерским бегом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. баскетболом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7. Оказывая первую доврачебную помощь при тепловом ударе необходимо: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окунуть пострадавшего в холодную воду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расстегнуть пострадавшему одежду и наложить холодное полотенце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поместить пострадавшего в холод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8. Последние летние Олимпийские игры современности</w:t>
      </w:r>
      <w:r w:rsidR="00530CEF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состоялись</w:t>
      </w:r>
      <w:r w:rsidR="00530CEF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: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</w: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.Л</w:t>
      </w:r>
      <w:proofErr w:type="gramEnd"/>
      <w:r w:rsidRPr="00C15BAB">
        <w:rPr>
          <w:sz w:val="28"/>
          <w:szCs w:val="28"/>
        </w:rPr>
        <w:t>ейк-Плесиде</w:t>
      </w:r>
      <w:proofErr w:type="spellEnd"/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Солт-Лейк-Сити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Пекине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9. В однодневном походе дети 16-17 лет должны пройти не более: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30 км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20км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12 км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10. Энергия, необходимая для существования организма измеряется </w:t>
      </w: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: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</w: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.в</w:t>
      </w:r>
      <w:proofErr w:type="gramEnd"/>
      <w:r w:rsidRPr="00C15BAB">
        <w:rPr>
          <w:sz w:val="28"/>
          <w:szCs w:val="28"/>
        </w:rPr>
        <w:t>аттах</w:t>
      </w:r>
      <w:proofErr w:type="spellEnd"/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.к</w:t>
      </w:r>
      <w:proofErr w:type="gramEnd"/>
      <w:r w:rsidRPr="00C15BAB">
        <w:rPr>
          <w:sz w:val="28"/>
          <w:szCs w:val="28"/>
        </w:rPr>
        <w:t>алориях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углеводах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11. Отсчет Олимпийских игр Древней Греции</w:t>
      </w:r>
      <w:r w:rsidR="00530CEF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ведется</w:t>
      </w:r>
      <w:r w:rsidR="00530CEF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с</w:t>
      </w:r>
      <w:proofErr w:type="gramEnd"/>
      <w:r w:rsidRPr="00C15BAB">
        <w:rPr>
          <w:sz w:val="28"/>
          <w:szCs w:val="28"/>
        </w:rPr>
        <w:t>: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776 г</w:t>
      </w:r>
      <w:proofErr w:type="gramStart"/>
      <w:r w:rsidRPr="00C15BAB">
        <w:rPr>
          <w:sz w:val="28"/>
          <w:szCs w:val="28"/>
        </w:rPr>
        <w:t>.д</w:t>
      </w:r>
      <w:proofErr w:type="gramEnd"/>
      <w:r w:rsidRPr="00C15BAB">
        <w:rPr>
          <w:sz w:val="28"/>
          <w:szCs w:val="28"/>
        </w:rPr>
        <w:t>о н.э.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876 г</w:t>
      </w:r>
      <w:proofErr w:type="gramStart"/>
      <w:r w:rsidRPr="00C15BAB">
        <w:rPr>
          <w:sz w:val="28"/>
          <w:szCs w:val="28"/>
        </w:rPr>
        <w:t>.д</w:t>
      </w:r>
      <w:proofErr w:type="gramEnd"/>
      <w:r w:rsidRPr="00C15BAB">
        <w:rPr>
          <w:sz w:val="28"/>
          <w:szCs w:val="28"/>
        </w:rPr>
        <w:t>о н.э.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976 г. до н.э.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12. Вид спорта, который обеспечивает наибольший эффект развития гибкости – это: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бокс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гимнастика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керлинг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 xml:space="preserve"> 13. Для опорного прыжка</w:t>
      </w:r>
      <w:r w:rsidR="00530CEF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 гимнастике применяется: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батут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гимнастика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керлинг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14. Под физической культурой понимается: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530CEF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 xml:space="preserve">выполнение физических упражнений 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.в</w:t>
      </w:r>
      <w:proofErr w:type="gramEnd"/>
      <w:r w:rsidRPr="00C15BAB">
        <w:rPr>
          <w:sz w:val="28"/>
          <w:szCs w:val="28"/>
        </w:rPr>
        <w:t>едение здорового образа жизни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наличие спортивных сооружений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15. Кровь возвращается к сердцу </w:t>
      </w:r>
      <w:proofErr w:type="gramStart"/>
      <w:r w:rsidRPr="00C15BAB">
        <w:rPr>
          <w:sz w:val="28"/>
          <w:szCs w:val="28"/>
        </w:rPr>
        <w:t>по</w:t>
      </w:r>
      <w:proofErr w:type="gramEnd"/>
      <w:r w:rsidRPr="00C15BAB">
        <w:rPr>
          <w:sz w:val="28"/>
          <w:szCs w:val="28"/>
        </w:rPr>
        <w:t>: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артериям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капиллярам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. венам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16. Идея и инициатива возрождению Олимпийских игр</w:t>
      </w:r>
      <w:r w:rsidR="00530CEF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принадлежит: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 xml:space="preserve">а. Хуан Антонио </w:t>
      </w:r>
      <w:proofErr w:type="spellStart"/>
      <w:r w:rsidRPr="00C15BAB">
        <w:rPr>
          <w:sz w:val="28"/>
          <w:szCs w:val="28"/>
        </w:rPr>
        <w:t>Самаранчу</w:t>
      </w:r>
      <w:proofErr w:type="spellEnd"/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Пьеру</w:t>
      </w:r>
      <w:proofErr w:type="gramStart"/>
      <w:r w:rsidR="00530CEF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Д</w:t>
      </w:r>
      <w:proofErr w:type="gramEnd"/>
      <w:r w:rsidRPr="00C15BAB">
        <w:rPr>
          <w:sz w:val="28"/>
          <w:szCs w:val="28"/>
        </w:rPr>
        <w:t>е Кубертену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.</w:t>
      </w:r>
      <w:r w:rsidR="00530CEF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Зевсу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17. ЧСС у человека в состоянии покоя составляет: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от 40 до 80 уд\мин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от 90 до 100 уд\мин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.о</w:t>
      </w:r>
      <w:proofErr w:type="gramEnd"/>
      <w:r w:rsidRPr="00C15BAB">
        <w:rPr>
          <w:sz w:val="28"/>
          <w:szCs w:val="28"/>
        </w:rPr>
        <w:t>т 30 до 70 уд\мин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18. Длина круговой беговой дорожки составляет: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400 м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600 м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в.300 м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19. Вес мужской легкоатлетической гранаты составляет: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600 г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700 г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в.800 г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20. Высота сетки</w:t>
      </w:r>
      <w:r w:rsidR="00530CEF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 мужском волейболе составляет: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243 см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220 см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в.263 см</w:t>
      </w:r>
    </w:p>
    <w:p w:rsidR="00E66FF4" w:rsidRPr="00C15BAB" w:rsidRDefault="00E66FF4" w:rsidP="00E66FF4">
      <w:pPr>
        <w:spacing w:line="360" w:lineRule="auto"/>
        <w:rPr>
          <w:sz w:val="28"/>
          <w:szCs w:val="28"/>
        </w:rPr>
      </w:pPr>
    </w:p>
    <w:p w:rsidR="00E66FF4" w:rsidRPr="006F5B0A" w:rsidRDefault="00E66FF4" w:rsidP="00E66FF4">
      <w:pPr>
        <w:keepNext/>
        <w:keepLines/>
        <w:suppressLineNumbers/>
        <w:suppressAutoHyphens/>
        <w:spacing w:line="360" w:lineRule="auto"/>
        <w:rPr>
          <w:b/>
          <w:sz w:val="28"/>
          <w:szCs w:val="28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 xml:space="preserve">Выполните тестовое задание </w:t>
      </w:r>
    </w:p>
    <w:p w:rsidR="00E66FF4" w:rsidRPr="00C15BAB" w:rsidRDefault="00E66FF4" w:rsidP="00E66FF4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E66FF4" w:rsidRPr="00C15BAB" w:rsidRDefault="00E66FF4" w:rsidP="00E66FF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E66FF4" w:rsidRPr="00C15BAB" w:rsidRDefault="00E66FF4" w:rsidP="00E66FF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1. Под физической культурой понимается: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530CEF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 xml:space="preserve">выполнение физических упражнений 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.в</w:t>
      </w:r>
      <w:proofErr w:type="gramEnd"/>
      <w:r w:rsidRPr="00C15BAB">
        <w:rPr>
          <w:sz w:val="28"/>
          <w:szCs w:val="28"/>
        </w:rPr>
        <w:t>едение здорового образа жизни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наличие спортивных сооружений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2. ЧСС у человека в состоянии покоя составляет: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.о</w:t>
      </w:r>
      <w:proofErr w:type="gramEnd"/>
      <w:r w:rsidRPr="00C15BAB">
        <w:rPr>
          <w:sz w:val="28"/>
          <w:szCs w:val="28"/>
        </w:rPr>
        <w:t>т</w:t>
      </w:r>
      <w:proofErr w:type="spellEnd"/>
      <w:r w:rsidRPr="00C15BAB">
        <w:rPr>
          <w:sz w:val="28"/>
          <w:szCs w:val="28"/>
        </w:rPr>
        <w:t xml:space="preserve"> 40 до 80 уд\мин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.о</w:t>
      </w:r>
      <w:proofErr w:type="gramEnd"/>
      <w:r w:rsidRPr="00C15BAB">
        <w:rPr>
          <w:sz w:val="28"/>
          <w:szCs w:val="28"/>
        </w:rPr>
        <w:t>т 90 до 100 уд\мин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от 30 до 70 уд\мин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3. Олимпийский флаг имеет……. Цвет.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530CEF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красный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530CEF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синий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</w:t>
      </w:r>
      <w:r w:rsidR="00530CEF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белый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4. Следует прекратить прием пищи </w:t>
      </w:r>
      <w:proofErr w:type="gramStart"/>
      <w:r w:rsidRPr="00C15BAB">
        <w:rPr>
          <w:sz w:val="28"/>
          <w:szCs w:val="28"/>
        </w:rPr>
        <w:t>за</w:t>
      </w:r>
      <w:proofErr w:type="gramEnd"/>
      <w:r w:rsidRPr="00C15BAB">
        <w:rPr>
          <w:sz w:val="28"/>
          <w:szCs w:val="28"/>
        </w:rPr>
        <w:t xml:space="preserve"> …….. до тренировки.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а</w:t>
      </w:r>
      <w:proofErr w:type="spellEnd"/>
      <w:r w:rsidRPr="00C15BAB">
        <w:rPr>
          <w:sz w:val="28"/>
          <w:szCs w:val="28"/>
        </w:rPr>
        <w:t xml:space="preserve"> 4 часа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а 30 мин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а 2 часа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5. Размер баскетбольной площадки составляет: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а.20 х 12 м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.28 х 15 м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в.26 х 14 м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6. Длина круговой беговой дорожки составляет: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а.400 м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.600 м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в.300 м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7. Вес мужской легкоатлетической гранаты составляет: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>а.600 г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.700 г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в.800 г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8. Высота сетки в мужском волейболе составляет: 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а.243 м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.220 м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в.263 м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9. В нашей стране</w:t>
      </w:r>
      <w:r w:rsidR="00530CEF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Олимпийские игры проходили в</w:t>
      </w:r>
      <w:proofErr w:type="gramStart"/>
      <w:r w:rsidRPr="00C15BAB">
        <w:rPr>
          <w:sz w:val="28"/>
          <w:szCs w:val="28"/>
        </w:rPr>
        <w:t xml:space="preserve"> ….</w:t>
      </w:r>
      <w:proofErr w:type="gramEnd"/>
      <w:r w:rsidRPr="00C15BAB">
        <w:rPr>
          <w:sz w:val="28"/>
          <w:szCs w:val="28"/>
        </w:rPr>
        <w:t>году.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а.1960 г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.1980 г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в.1970 г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10. Советская Олимпийская команда в 1952 году завоевала …….. золотых медалей.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а.22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.5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в.30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11. В баскетболе играют ….. периодов и</w:t>
      </w:r>
      <w:proofErr w:type="gramStart"/>
      <w:r w:rsidRPr="00C15BAB">
        <w:rPr>
          <w:sz w:val="28"/>
          <w:szCs w:val="28"/>
        </w:rPr>
        <w:t xml:space="preserve"> ….</w:t>
      </w:r>
      <w:proofErr w:type="gramEnd"/>
      <w:r w:rsidRPr="00C15BAB">
        <w:rPr>
          <w:sz w:val="28"/>
          <w:szCs w:val="28"/>
        </w:rPr>
        <w:t>минут.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а.2х15 мин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.4х10 мин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в.3х30 мин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12. Алкоголь накапливается и задерживается в организме </w:t>
      </w:r>
      <w:proofErr w:type="gramStart"/>
      <w:r w:rsidRPr="00C15BAB">
        <w:rPr>
          <w:sz w:val="28"/>
          <w:szCs w:val="28"/>
        </w:rPr>
        <w:t>на</w:t>
      </w:r>
      <w:proofErr w:type="gramEnd"/>
      <w:r w:rsidRPr="00C15BAB">
        <w:rPr>
          <w:sz w:val="28"/>
          <w:szCs w:val="28"/>
        </w:rPr>
        <w:t>: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а.3-5 мин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.5-7 мин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в.15-20 мин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13. Прием </w:t>
      </w:r>
      <w:proofErr w:type="spellStart"/>
      <w:r w:rsidRPr="00C15BAB">
        <w:rPr>
          <w:sz w:val="28"/>
          <w:szCs w:val="28"/>
        </w:rPr>
        <w:t>анаболитических</w:t>
      </w:r>
      <w:proofErr w:type="spellEnd"/>
      <w:r w:rsidR="00530CEF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препаратов …… естественное развитие организма.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530CEF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нарушает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.с</w:t>
      </w:r>
      <w:proofErr w:type="gramEnd"/>
      <w:r w:rsidRPr="00C15BAB">
        <w:rPr>
          <w:sz w:val="28"/>
          <w:szCs w:val="28"/>
        </w:rPr>
        <w:t>тимулирует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.у</w:t>
      </w:r>
      <w:proofErr w:type="gramEnd"/>
      <w:r w:rsidRPr="00C15BAB">
        <w:rPr>
          <w:sz w:val="28"/>
          <w:szCs w:val="28"/>
        </w:rPr>
        <w:t>скоряет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14. Правильной можно считать осанку, если стоя у стены, человек касается ее: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530CEF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затылком, ягодицами, пятками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атылком, спиной, пятками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атылком; лопатками, ягодицами, пятками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15. В первых известных сейчас Олимпийских Играх, состоявшихся в 776 г. до н.э., атлеты состязались в беге на дистанции, равной: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530CEF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двойной длине стадиона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.200 м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.о</w:t>
      </w:r>
      <w:proofErr w:type="gramEnd"/>
      <w:r w:rsidRPr="00C15BAB">
        <w:rPr>
          <w:sz w:val="28"/>
          <w:szCs w:val="28"/>
        </w:rPr>
        <w:t>дной стадии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16. В уроках физкультуры выделяют подготовительную, основную, заключительную части, потому что: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3D0FF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 xml:space="preserve">перед уроком, как правило, ставятся </w:t>
      </w:r>
      <w:proofErr w:type="gramStart"/>
      <w:r w:rsidRPr="00C15BAB">
        <w:rPr>
          <w:sz w:val="28"/>
          <w:szCs w:val="28"/>
        </w:rPr>
        <w:t>задачи</w:t>
      </w:r>
      <w:proofErr w:type="gramEnd"/>
      <w:r w:rsidRPr="00C15BAB">
        <w:rPr>
          <w:sz w:val="28"/>
          <w:szCs w:val="28"/>
        </w:rPr>
        <w:t xml:space="preserve"> и каждая часть предназначена для решения одной из них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.т</w:t>
      </w:r>
      <w:proofErr w:type="gramEnd"/>
      <w:r w:rsidRPr="00C15BAB">
        <w:rPr>
          <w:sz w:val="28"/>
          <w:szCs w:val="28"/>
        </w:rPr>
        <w:t>ак учителю удобнее распределять различные по характеру упражнения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.в</w:t>
      </w:r>
      <w:proofErr w:type="gramEnd"/>
      <w:r w:rsidRPr="00C15BAB">
        <w:rPr>
          <w:sz w:val="28"/>
          <w:szCs w:val="28"/>
        </w:rPr>
        <w:t>ыделение частей урока связано с необходимостью управлять динамкой работоспособности занимающихся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17. Физическое качеств</w:t>
      </w:r>
      <w:proofErr w:type="gramStart"/>
      <w:r w:rsidRPr="00C15BAB">
        <w:rPr>
          <w:sz w:val="28"/>
          <w:szCs w:val="28"/>
        </w:rPr>
        <w:t>о«</w:t>
      </w:r>
      <w:proofErr w:type="gramEnd"/>
      <w:r w:rsidRPr="00C15BAB">
        <w:rPr>
          <w:sz w:val="28"/>
          <w:szCs w:val="28"/>
        </w:rPr>
        <w:t>быстрота»лучше всего проявляется в: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.б</w:t>
      </w:r>
      <w:proofErr w:type="gramEnd"/>
      <w:r w:rsidRPr="00C15BAB">
        <w:rPr>
          <w:sz w:val="28"/>
          <w:szCs w:val="28"/>
        </w:rPr>
        <w:t>еге</w:t>
      </w:r>
      <w:proofErr w:type="spellEnd"/>
      <w:r w:rsidRPr="00C15BAB">
        <w:rPr>
          <w:sz w:val="28"/>
          <w:szCs w:val="28"/>
        </w:rPr>
        <w:t xml:space="preserve"> на 100 м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.б</w:t>
      </w:r>
      <w:proofErr w:type="gramEnd"/>
      <w:r w:rsidRPr="00C15BAB">
        <w:rPr>
          <w:sz w:val="28"/>
          <w:szCs w:val="28"/>
        </w:rPr>
        <w:t>еге на 1000м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.в</w:t>
      </w:r>
      <w:proofErr w:type="gramEnd"/>
      <w:r w:rsidRPr="00C15BAB">
        <w:rPr>
          <w:sz w:val="28"/>
          <w:szCs w:val="28"/>
        </w:rPr>
        <w:t xml:space="preserve"> хоккее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18. Олимпийские кольца на флаге</w:t>
      </w:r>
      <w:r w:rsidR="003D0FF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располагаются в следующем порядке: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3D0FF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красный, синий, желтый, зеленый, черный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3D0FF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 xml:space="preserve">зеленый, черный, красный, синий, желтый 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.</w:t>
      </w:r>
      <w:r w:rsidR="003D0FF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синий, желтый, красный, зеленый, черный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19. Вес баскетбольного мяча составляет: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а.500-600г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.100-200г</w:t>
      </w:r>
    </w:p>
    <w:p w:rsidR="00E66FF4" w:rsidRPr="00C15BAB" w:rsidRDefault="00E66FF4" w:rsidP="00E66FF4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в.900-950г</w:t>
      </w: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</w:p>
    <w:p w:rsidR="00E66FF4" w:rsidRPr="00C15BAB" w:rsidRDefault="00E66FF4" w:rsidP="00E66FF4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20. Если во время игры в волейбол игрок отбивает мяч ногой, то: 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3D0FF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звучит свисток, игра останавливается</w:t>
      </w:r>
    </w:p>
    <w:p w:rsidR="00E66FF4" w:rsidRPr="00C15BAB" w:rsidRDefault="00E66FF4" w:rsidP="00E66FF4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3D0FF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игра продолжается</w:t>
      </w:r>
    </w:p>
    <w:p w:rsidR="00E66FF4" w:rsidRPr="003D0FFB" w:rsidRDefault="00E66FF4" w:rsidP="003D0FFB">
      <w:pPr>
        <w:spacing w:line="276" w:lineRule="auto"/>
        <w:ind w:firstLine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.</w:t>
      </w:r>
      <w:r w:rsidR="003D0FF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игрок удаляется</w:t>
      </w:r>
    </w:p>
    <w:p w:rsidR="00E66FF4" w:rsidRPr="00C15BAB" w:rsidRDefault="00E66FF4" w:rsidP="00E66FF4">
      <w:pPr>
        <w:keepLines/>
        <w:widowControl w:val="0"/>
        <w:suppressLineNumbers/>
        <w:suppressAutoHyphens/>
        <w:ind w:firstLine="709"/>
        <w:jc w:val="both"/>
        <w:rPr>
          <w:sz w:val="28"/>
          <w:szCs w:val="28"/>
        </w:rPr>
      </w:pPr>
      <w:r w:rsidRPr="00C15BAB">
        <w:rPr>
          <w:sz w:val="28"/>
          <w:szCs w:val="28"/>
        </w:rPr>
        <w:t>За правильный ответ на вопросы выставляется положительная оценка – 1 балл.</w:t>
      </w:r>
    </w:p>
    <w:p w:rsidR="00E66FF4" w:rsidRPr="00C15BAB" w:rsidRDefault="00E66FF4" w:rsidP="00E66FF4">
      <w:pPr>
        <w:keepLines/>
        <w:widowControl w:val="0"/>
        <w:suppressLineNumbers/>
        <w:suppressAutoHyphens/>
        <w:ind w:firstLine="709"/>
        <w:jc w:val="both"/>
        <w:rPr>
          <w:sz w:val="28"/>
          <w:szCs w:val="28"/>
        </w:rPr>
      </w:pPr>
      <w:r w:rsidRPr="00C15BAB">
        <w:rPr>
          <w:sz w:val="28"/>
          <w:szCs w:val="28"/>
        </w:rPr>
        <w:t>За не правильный ответ на вопросы выставляется отрицательная оценка – 0 баллов.</w:t>
      </w:r>
    </w:p>
    <w:p w:rsidR="00E66FF4" w:rsidRPr="00C15BAB" w:rsidRDefault="00E66FF4" w:rsidP="00E66FF4">
      <w:pPr>
        <w:keepLines/>
        <w:widowControl w:val="0"/>
        <w:suppressLineNumbers/>
        <w:suppressAutoHyphens/>
        <w:ind w:firstLine="709"/>
        <w:jc w:val="both"/>
        <w:rPr>
          <w:sz w:val="28"/>
          <w:szCs w:val="28"/>
        </w:rPr>
      </w:pPr>
    </w:p>
    <w:p w:rsidR="00E66FF4" w:rsidRPr="003D0FFB" w:rsidRDefault="00E66FF4" w:rsidP="00E66FF4">
      <w:pPr>
        <w:keepLines/>
        <w:widowControl w:val="0"/>
        <w:suppressLineNumbers/>
        <w:suppressAutoHyphens/>
        <w:jc w:val="both"/>
        <w:rPr>
          <w:b/>
          <w:bCs/>
          <w:sz w:val="28"/>
          <w:szCs w:val="28"/>
        </w:rPr>
      </w:pPr>
      <w:r w:rsidRPr="003033F2">
        <w:rPr>
          <w:b/>
          <w:bCs/>
          <w:sz w:val="28"/>
          <w:szCs w:val="28"/>
        </w:rPr>
        <w:lastRenderedPageBreak/>
        <w:t xml:space="preserve">3.Контрольно-измерительные материалы для промежуточной аттестации по учебной дисциплине </w:t>
      </w:r>
      <w:r w:rsidRPr="003D0FFB">
        <w:rPr>
          <w:b/>
          <w:bCs/>
          <w:sz w:val="28"/>
          <w:szCs w:val="28"/>
        </w:rPr>
        <w:t>«Физическая культура»</w:t>
      </w:r>
    </w:p>
    <w:p w:rsidR="00E66FF4" w:rsidRPr="003D0FFB" w:rsidRDefault="00E66FF4" w:rsidP="00E66FF4">
      <w:pPr>
        <w:rPr>
          <w:b/>
          <w:sz w:val="28"/>
          <w:szCs w:val="28"/>
        </w:rPr>
      </w:pPr>
    </w:p>
    <w:p w:rsidR="00E66FF4" w:rsidRPr="00C40393" w:rsidRDefault="00E66FF4" w:rsidP="00E66FF4">
      <w:pPr>
        <w:jc w:val="center"/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>Задания для проведения промежуточного контроля в форме дифференцированного зачета</w:t>
      </w:r>
    </w:p>
    <w:p w:rsidR="00E66FF4" w:rsidRDefault="00E66FF4" w:rsidP="00E66FF4">
      <w:pPr>
        <w:pStyle w:val="a5"/>
        <w:keepNext/>
        <w:suppressLineNumbers/>
        <w:suppressAutoHyphens/>
        <w:spacing w:line="360" w:lineRule="auto"/>
        <w:ind w:left="0"/>
        <w:jc w:val="both"/>
        <w:rPr>
          <w:b/>
          <w:sz w:val="28"/>
          <w:szCs w:val="28"/>
        </w:rPr>
      </w:pPr>
    </w:p>
    <w:p w:rsidR="00E66FF4" w:rsidRPr="00C15BAB" w:rsidRDefault="00E66FF4" w:rsidP="003D0FFB">
      <w:pPr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>нормативы по освоению навыков, умений,</w:t>
      </w:r>
      <w:r w:rsidR="00530CEF">
        <w:rPr>
          <w:b/>
          <w:sz w:val="28"/>
          <w:szCs w:val="28"/>
        </w:rPr>
        <w:t xml:space="preserve"> </w:t>
      </w:r>
      <w:r w:rsidRPr="00C15BAB">
        <w:rPr>
          <w:b/>
          <w:sz w:val="28"/>
          <w:szCs w:val="28"/>
        </w:rPr>
        <w:t>развитию двигательных качеств</w:t>
      </w:r>
    </w:p>
    <w:p w:rsidR="00E66FF4" w:rsidRPr="00C15BAB" w:rsidRDefault="00E66FF4" w:rsidP="00E66FF4">
      <w:pPr>
        <w:jc w:val="center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>для обучающихся и студентов основной медицинской группы здоровья учебных заведений СПО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1134"/>
        <w:gridCol w:w="992"/>
        <w:gridCol w:w="850"/>
        <w:gridCol w:w="993"/>
        <w:gridCol w:w="992"/>
        <w:gridCol w:w="992"/>
        <w:gridCol w:w="816"/>
      </w:tblGrid>
      <w:tr w:rsidR="00E66FF4" w:rsidRPr="00C15BAB" w:rsidTr="00775C78">
        <w:tc>
          <w:tcPr>
            <w:tcW w:w="2802" w:type="dxa"/>
            <w:vMerge w:val="restart"/>
            <w:vAlign w:val="center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Вид упражнения</w:t>
            </w:r>
          </w:p>
        </w:tc>
        <w:tc>
          <w:tcPr>
            <w:tcW w:w="1134" w:type="dxa"/>
            <w:vMerge w:val="restart"/>
            <w:vAlign w:val="center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Пол</w:t>
            </w:r>
          </w:p>
        </w:tc>
        <w:tc>
          <w:tcPr>
            <w:tcW w:w="5635" w:type="dxa"/>
            <w:gridSpan w:val="6"/>
            <w:vAlign w:val="center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Год обучения и оценка</w:t>
            </w:r>
          </w:p>
        </w:tc>
      </w:tr>
      <w:tr w:rsidR="00E66FF4" w:rsidRPr="00C15BAB" w:rsidTr="00775C78">
        <w:tc>
          <w:tcPr>
            <w:tcW w:w="2802" w:type="dxa"/>
            <w:vMerge/>
            <w:vAlign w:val="center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E66FF4" w:rsidRPr="00C15BAB" w:rsidRDefault="00E66FF4" w:rsidP="00775C7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  <w:lang w:val="en-US"/>
              </w:rPr>
              <w:t>I</w:t>
            </w:r>
            <w:r w:rsidRPr="00C15BAB">
              <w:rPr>
                <w:b/>
                <w:sz w:val="28"/>
                <w:szCs w:val="28"/>
              </w:rPr>
              <w:t xml:space="preserve"> год обучения</w:t>
            </w:r>
          </w:p>
          <w:p w:rsidR="00E66FF4" w:rsidRPr="00C15BAB" w:rsidRDefault="00E66FF4" w:rsidP="00775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00" w:type="dxa"/>
            <w:gridSpan w:val="3"/>
            <w:vAlign w:val="center"/>
          </w:tcPr>
          <w:p w:rsidR="00E66FF4" w:rsidRPr="00C15BAB" w:rsidRDefault="00E66FF4" w:rsidP="00775C7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  <w:lang w:val="en-US"/>
              </w:rPr>
              <w:t>II</w:t>
            </w:r>
            <w:r w:rsidRPr="00C15BAB">
              <w:rPr>
                <w:b/>
                <w:sz w:val="28"/>
                <w:szCs w:val="28"/>
              </w:rPr>
              <w:t xml:space="preserve"> год обучения</w:t>
            </w:r>
          </w:p>
        </w:tc>
      </w:tr>
      <w:tr w:rsidR="00E66FF4" w:rsidRPr="00C15BAB" w:rsidTr="00775C78">
        <w:tc>
          <w:tcPr>
            <w:tcW w:w="2802" w:type="dxa"/>
            <w:vMerge/>
            <w:vAlign w:val="center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66FF4" w:rsidRPr="00C15BAB" w:rsidRDefault="00E66FF4" w:rsidP="00775C7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«5»</w:t>
            </w:r>
          </w:p>
        </w:tc>
        <w:tc>
          <w:tcPr>
            <w:tcW w:w="850" w:type="dxa"/>
            <w:vAlign w:val="center"/>
          </w:tcPr>
          <w:p w:rsidR="00E66FF4" w:rsidRPr="00C15BAB" w:rsidRDefault="00E66FF4" w:rsidP="00775C7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«4»</w:t>
            </w:r>
          </w:p>
        </w:tc>
        <w:tc>
          <w:tcPr>
            <w:tcW w:w="993" w:type="dxa"/>
            <w:vAlign w:val="center"/>
          </w:tcPr>
          <w:p w:rsidR="00E66FF4" w:rsidRPr="00C15BAB" w:rsidRDefault="00E66FF4" w:rsidP="00775C7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«3»</w:t>
            </w:r>
          </w:p>
        </w:tc>
        <w:tc>
          <w:tcPr>
            <w:tcW w:w="992" w:type="dxa"/>
            <w:vAlign w:val="center"/>
          </w:tcPr>
          <w:p w:rsidR="00E66FF4" w:rsidRPr="00C15BAB" w:rsidRDefault="00E66FF4" w:rsidP="00775C7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«5»</w:t>
            </w:r>
          </w:p>
        </w:tc>
        <w:tc>
          <w:tcPr>
            <w:tcW w:w="992" w:type="dxa"/>
            <w:vAlign w:val="center"/>
          </w:tcPr>
          <w:p w:rsidR="00E66FF4" w:rsidRPr="00C15BAB" w:rsidRDefault="00E66FF4" w:rsidP="00775C7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«4»</w:t>
            </w:r>
          </w:p>
        </w:tc>
        <w:tc>
          <w:tcPr>
            <w:tcW w:w="816" w:type="dxa"/>
            <w:vAlign w:val="center"/>
          </w:tcPr>
          <w:p w:rsidR="00E66FF4" w:rsidRPr="00C15BAB" w:rsidRDefault="00E66FF4" w:rsidP="00775C7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«3»</w:t>
            </w:r>
          </w:p>
        </w:tc>
      </w:tr>
      <w:tr w:rsidR="00E66FF4" w:rsidRPr="00C15BAB" w:rsidTr="00775C78">
        <w:tc>
          <w:tcPr>
            <w:tcW w:w="2802" w:type="dxa"/>
            <w:vMerge w:val="restart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Бег 100 м. (сек.)</w:t>
            </w: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14,0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14,4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15,0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13,6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14,0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14,4</w:t>
            </w:r>
          </w:p>
        </w:tc>
      </w:tr>
      <w:tr w:rsidR="00E66FF4" w:rsidRPr="00C15BAB" w:rsidTr="00775C78">
        <w:tc>
          <w:tcPr>
            <w:tcW w:w="2802" w:type="dxa"/>
            <w:vMerge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16,5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17,5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18,0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16,0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16,5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17,5</w:t>
            </w:r>
          </w:p>
        </w:tc>
      </w:tr>
      <w:tr w:rsidR="00E66FF4" w:rsidRPr="00C15BAB" w:rsidTr="00775C78">
        <w:tc>
          <w:tcPr>
            <w:tcW w:w="2802" w:type="dxa"/>
            <w:vMerge w:val="restart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Бег 1000 м., 500 м. (мин. сек.)</w:t>
            </w: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3,50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4,0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3,30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3,50</w:t>
            </w:r>
          </w:p>
        </w:tc>
      </w:tr>
      <w:tr w:rsidR="00E66FF4" w:rsidRPr="00C15BAB" w:rsidTr="00775C78">
        <w:tc>
          <w:tcPr>
            <w:tcW w:w="2802" w:type="dxa"/>
            <w:vMerge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1,55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2,15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1,48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1,55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</w:tr>
      <w:tr w:rsidR="00E66FF4" w:rsidRPr="00C15BAB" w:rsidTr="00775C78">
        <w:tc>
          <w:tcPr>
            <w:tcW w:w="2802" w:type="dxa"/>
            <w:vMerge w:val="restart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Бег 3000 м. 2000 м. (мин. сек.)</w:t>
            </w: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13,5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14,3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15,0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13,30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13,5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14,3</w:t>
            </w:r>
          </w:p>
        </w:tc>
      </w:tr>
      <w:tr w:rsidR="00E66FF4" w:rsidRPr="00C15BAB" w:rsidTr="00775C78">
        <w:tc>
          <w:tcPr>
            <w:tcW w:w="2802" w:type="dxa"/>
            <w:vMerge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11,15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12,0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12,5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10,50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11,15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12,0</w:t>
            </w:r>
          </w:p>
        </w:tc>
      </w:tr>
      <w:tr w:rsidR="00E66FF4" w:rsidRPr="00C15BAB" w:rsidTr="00775C78">
        <w:tc>
          <w:tcPr>
            <w:tcW w:w="2802" w:type="dxa"/>
            <w:vMerge w:val="restart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Прыжок в длину с места </w:t>
            </w:r>
          </w:p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 м. см.)</w:t>
            </w: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2,15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1,90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2,25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2,15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</w:tr>
      <w:tr w:rsidR="00E66FF4" w:rsidRPr="00C15BAB" w:rsidTr="00775C78">
        <w:tc>
          <w:tcPr>
            <w:tcW w:w="2802" w:type="dxa"/>
            <w:vMerge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1,75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1,60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1,50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1,85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1,75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1,60</w:t>
            </w:r>
          </w:p>
        </w:tc>
      </w:tr>
      <w:tr w:rsidR="00E66FF4" w:rsidRPr="00C15BAB" w:rsidTr="00775C78">
        <w:tc>
          <w:tcPr>
            <w:tcW w:w="2802" w:type="dxa"/>
            <w:vMerge w:val="restart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Прыжок в длину с разбега «согнув ноги» </w:t>
            </w:r>
            <w:proofErr w:type="gramStart"/>
            <w:r w:rsidRPr="00C15BAB">
              <w:rPr>
                <w:sz w:val="28"/>
                <w:szCs w:val="28"/>
              </w:rPr>
              <w:t xml:space="preserve">( </w:t>
            </w:r>
            <w:proofErr w:type="gramEnd"/>
            <w:r w:rsidRPr="00C15BAB">
              <w:rPr>
                <w:sz w:val="28"/>
                <w:szCs w:val="28"/>
              </w:rPr>
              <w:t>м. см.)</w:t>
            </w: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4,30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4,0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3,80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4,50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4,30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4,0</w:t>
            </w:r>
          </w:p>
        </w:tc>
      </w:tr>
      <w:tr w:rsidR="00E66FF4" w:rsidRPr="00C15BAB" w:rsidTr="00775C78">
        <w:tc>
          <w:tcPr>
            <w:tcW w:w="2802" w:type="dxa"/>
            <w:vMerge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3,20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3,60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3,20</w:t>
            </w:r>
          </w:p>
        </w:tc>
      </w:tr>
      <w:tr w:rsidR="00E66FF4" w:rsidRPr="00C15BAB" w:rsidTr="00775C78">
        <w:tc>
          <w:tcPr>
            <w:tcW w:w="2802" w:type="dxa"/>
            <w:vMerge w:val="restart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Прыжок в высоту</w:t>
            </w:r>
          </w:p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 ( м. см.)</w:t>
            </w: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1,26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1,20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1,15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1,35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1,30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1,26</w:t>
            </w:r>
          </w:p>
        </w:tc>
      </w:tr>
      <w:tr w:rsidR="00E66FF4" w:rsidRPr="00C15BAB" w:rsidTr="00775C78">
        <w:tc>
          <w:tcPr>
            <w:tcW w:w="2802" w:type="dxa"/>
            <w:vMerge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1,05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1,0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90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1,15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1,10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1,05</w:t>
            </w:r>
          </w:p>
        </w:tc>
      </w:tr>
      <w:tr w:rsidR="00E66FF4" w:rsidRPr="00C15BAB" w:rsidTr="00775C78">
        <w:tc>
          <w:tcPr>
            <w:tcW w:w="2802" w:type="dxa"/>
            <w:vMerge w:val="restart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Метание гранаты 700г., 500 г.</w:t>
            </w:r>
          </w:p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 м. см.)</w:t>
            </w: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29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32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28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</w:tr>
      <w:tr w:rsidR="00E66FF4" w:rsidRPr="00C15BAB" w:rsidTr="00775C78">
        <w:tc>
          <w:tcPr>
            <w:tcW w:w="2802" w:type="dxa"/>
            <w:vMerge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18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18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</w:tr>
      <w:tr w:rsidR="00E66FF4" w:rsidRPr="00C15BAB" w:rsidTr="00775C78">
        <w:tc>
          <w:tcPr>
            <w:tcW w:w="280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Поднимание туловища из </w:t>
            </w:r>
            <w:proofErr w:type="gramStart"/>
            <w:r w:rsidRPr="00C15BAB">
              <w:rPr>
                <w:sz w:val="28"/>
                <w:szCs w:val="28"/>
              </w:rPr>
              <w:t>положения</w:t>
            </w:r>
            <w:proofErr w:type="gramEnd"/>
            <w:r w:rsidRPr="00C15BAB">
              <w:rPr>
                <w:sz w:val="28"/>
                <w:szCs w:val="28"/>
              </w:rPr>
              <w:t xml:space="preserve"> лежа на спине, руки за головой (раз)</w:t>
            </w: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</w:tr>
      <w:tr w:rsidR="00E66FF4" w:rsidRPr="00C15BAB" w:rsidTr="00775C78">
        <w:tc>
          <w:tcPr>
            <w:tcW w:w="280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Подтягивание на высокой перекладине (раз)</w:t>
            </w: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</w:t>
            </w:r>
          </w:p>
        </w:tc>
      </w:tr>
      <w:tr w:rsidR="00E66FF4" w:rsidRPr="00C15BAB" w:rsidTr="00775C78">
        <w:tc>
          <w:tcPr>
            <w:tcW w:w="2802" w:type="dxa"/>
            <w:vMerge w:val="restart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Сгибание и разгибание рук в упоре лежа (раз)</w:t>
            </w: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35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</w:tr>
      <w:tr w:rsidR="00E66FF4" w:rsidRPr="00C15BAB" w:rsidTr="00775C78">
        <w:tc>
          <w:tcPr>
            <w:tcW w:w="2802" w:type="dxa"/>
            <w:vMerge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</w:tr>
      <w:tr w:rsidR="00E66FF4" w:rsidRPr="00C15BAB" w:rsidTr="00775C78">
        <w:tc>
          <w:tcPr>
            <w:tcW w:w="2802" w:type="dxa"/>
            <w:vMerge w:val="restart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Приседание на одной ноге без опоры</w:t>
            </w: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10/10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6/6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12/12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10/10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</w:tr>
      <w:tr w:rsidR="00E66FF4" w:rsidRPr="00C15BAB" w:rsidTr="00775C78">
        <w:tc>
          <w:tcPr>
            <w:tcW w:w="2802" w:type="dxa"/>
            <w:vMerge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6/6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5/5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10/10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6/6</w:t>
            </w:r>
          </w:p>
        </w:tc>
      </w:tr>
      <w:tr w:rsidR="00E66FF4" w:rsidRPr="00C15BAB" w:rsidTr="00775C78">
        <w:tc>
          <w:tcPr>
            <w:tcW w:w="280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В висе поднимание </w:t>
            </w:r>
            <w:r w:rsidRPr="00C15BAB">
              <w:rPr>
                <w:sz w:val="28"/>
                <w:szCs w:val="28"/>
              </w:rPr>
              <w:lastRenderedPageBreak/>
              <w:t>прямых ног до касания перекладины</w:t>
            </w: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lastRenderedPageBreak/>
              <w:t>Ю</w:t>
            </w:r>
            <w:proofErr w:type="gramEnd"/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</w:tr>
      <w:tr w:rsidR="00E66FF4" w:rsidRPr="00C15BAB" w:rsidTr="00775C78">
        <w:tc>
          <w:tcPr>
            <w:tcW w:w="2802" w:type="dxa"/>
            <w:vMerge w:val="restart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lastRenderedPageBreak/>
              <w:t>Челночный бег 3Х10 сек.</w:t>
            </w: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8,0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8,4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8,7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7,5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8,0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8,4</w:t>
            </w:r>
          </w:p>
        </w:tc>
      </w:tr>
      <w:tr w:rsidR="00E66FF4" w:rsidRPr="00C15BAB" w:rsidTr="00775C78">
        <w:tc>
          <w:tcPr>
            <w:tcW w:w="2802" w:type="dxa"/>
            <w:vMerge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8,7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9,3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9,7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8,4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8,7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9,3</w:t>
            </w:r>
          </w:p>
        </w:tc>
      </w:tr>
      <w:tr w:rsidR="00E66FF4" w:rsidRPr="00C15BAB" w:rsidTr="00775C78">
        <w:tc>
          <w:tcPr>
            <w:tcW w:w="2802" w:type="dxa"/>
            <w:vMerge w:val="restart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Бросок б</w:t>
            </w:r>
            <w:proofErr w:type="gramEnd"/>
            <w:r w:rsidRPr="00C15BAB">
              <w:rPr>
                <w:sz w:val="28"/>
                <w:szCs w:val="28"/>
              </w:rPr>
              <w:t xml:space="preserve">/б мяча в корзину со штрафной линии </w:t>
            </w:r>
          </w:p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(из 10 попыток)</w:t>
            </w: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</w:tr>
      <w:tr w:rsidR="00E66FF4" w:rsidRPr="00C15BAB" w:rsidTr="00775C78">
        <w:tc>
          <w:tcPr>
            <w:tcW w:w="2802" w:type="dxa"/>
            <w:vMerge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E66FF4" w:rsidRPr="00C15BAB" w:rsidTr="00775C78">
        <w:tc>
          <w:tcPr>
            <w:tcW w:w="2802" w:type="dxa"/>
            <w:vMerge w:val="restart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Ведение </w:t>
            </w:r>
            <w:proofErr w:type="gramStart"/>
            <w:r w:rsidRPr="00C15BAB">
              <w:rPr>
                <w:sz w:val="28"/>
                <w:szCs w:val="28"/>
              </w:rPr>
              <w:t>б/б</w:t>
            </w:r>
            <w:proofErr w:type="gramEnd"/>
            <w:r w:rsidRPr="00C15BAB">
              <w:rPr>
                <w:sz w:val="28"/>
                <w:szCs w:val="28"/>
              </w:rPr>
              <w:t xml:space="preserve"> мяча с броском в корзину от щита (7 попыток)</w:t>
            </w: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E66FF4" w:rsidRPr="00C15BAB" w:rsidTr="00775C78">
        <w:tc>
          <w:tcPr>
            <w:tcW w:w="2802" w:type="dxa"/>
            <w:vMerge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E66FF4" w:rsidRPr="00C15BAB" w:rsidTr="00775C78">
        <w:tc>
          <w:tcPr>
            <w:tcW w:w="280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Передача и ловля отскочившего баскетбольного мяча с расстояния 3 м за 30 сек</w:t>
            </w: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</w:tr>
      <w:tr w:rsidR="00E66FF4" w:rsidRPr="00C15BAB" w:rsidTr="00775C78">
        <w:tc>
          <w:tcPr>
            <w:tcW w:w="2802" w:type="dxa"/>
            <w:vMerge w:val="restart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Верхняя прямая подача </w:t>
            </w:r>
            <w:proofErr w:type="gramStart"/>
            <w:r w:rsidRPr="00C15BAB">
              <w:rPr>
                <w:sz w:val="28"/>
                <w:szCs w:val="28"/>
              </w:rPr>
              <w:t>в</w:t>
            </w:r>
            <w:proofErr w:type="gramEnd"/>
            <w:r w:rsidRPr="00C15BAB">
              <w:rPr>
                <w:sz w:val="28"/>
                <w:szCs w:val="28"/>
              </w:rPr>
              <w:t xml:space="preserve">/б </w:t>
            </w:r>
            <w:proofErr w:type="gramStart"/>
            <w:r w:rsidRPr="00C15BAB">
              <w:rPr>
                <w:sz w:val="28"/>
                <w:szCs w:val="28"/>
              </w:rPr>
              <w:t>мяча</w:t>
            </w:r>
            <w:proofErr w:type="gramEnd"/>
            <w:r w:rsidRPr="00C15BAB">
              <w:rPr>
                <w:sz w:val="28"/>
                <w:szCs w:val="28"/>
              </w:rPr>
              <w:t xml:space="preserve"> в пределы площадки </w:t>
            </w:r>
          </w:p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(5 попыток)</w:t>
            </w: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</w:tr>
      <w:tr w:rsidR="00E66FF4" w:rsidRPr="00C15BAB" w:rsidTr="00775C78">
        <w:tc>
          <w:tcPr>
            <w:tcW w:w="2802" w:type="dxa"/>
            <w:vMerge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</w:tr>
      <w:tr w:rsidR="00E66FF4" w:rsidRPr="00C15BAB" w:rsidTr="00775C78">
        <w:tc>
          <w:tcPr>
            <w:tcW w:w="280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Верхняя передача </w:t>
            </w:r>
            <w:proofErr w:type="gramStart"/>
            <w:r w:rsidRPr="00C15BAB">
              <w:rPr>
                <w:sz w:val="28"/>
                <w:szCs w:val="28"/>
              </w:rPr>
              <w:t>в</w:t>
            </w:r>
            <w:proofErr w:type="gramEnd"/>
            <w:r w:rsidRPr="00C15BAB">
              <w:rPr>
                <w:sz w:val="28"/>
                <w:szCs w:val="28"/>
              </w:rPr>
              <w:t>/б мяча над собой (высота взлета мяча не менее 1 м)</w:t>
            </w: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</w:tr>
      <w:tr w:rsidR="00E66FF4" w:rsidRPr="00C15BAB" w:rsidTr="00775C78">
        <w:tc>
          <w:tcPr>
            <w:tcW w:w="280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Ведение ф/б мяча с обводкой 4 стоек и удар по воротам (попадание обязательно)</w:t>
            </w: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E66FF4" w:rsidRPr="00C15BAB" w:rsidTr="00775C78">
        <w:tc>
          <w:tcPr>
            <w:tcW w:w="280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Удары ф/б мяча на точность в ворота с расстояния 16,5м, из 5 попыток</w:t>
            </w: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</w:tr>
      <w:tr w:rsidR="00E66FF4" w:rsidRPr="00C15BAB" w:rsidTr="00775C78">
        <w:tc>
          <w:tcPr>
            <w:tcW w:w="2802" w:type="dxa"/>
            <w:vMerge w:val="restart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Прохождение дистанции на лыжах 5000м., 3000м.</w:t>
            </w: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27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32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27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</w:tr>
      <w:tr w:rsidR="00E66FF4" w:rsidRPr="00C15BAB" w:rsidTr="00775C78">
        <w:tc>
          <w:tcPr>
            <w:tcW w:w="2802" w:type="dxa"/>
            <w:vMerge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</w:t>
            </w:r>
          </w:p>
        </w:tc>
        <w:tc>
          <w:tcPr>
            <w:tcW w:w="850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21,5</w:t>
            </w:r>
          </w:p>
        </w:tc>
        <w:tc>
          <w:tcPr>
            <w:tcW w:w="993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</w:t>
            </w:r>
          </w:p>
        </w:tc>
        <w:tc>
          <w:tcPr>
            <w:tcW w:w="816" w:type="dxa"/>
          </w:tcPr>
          <w:p w:rsidR="00E66FF4" w:rsidRPr="00C15BAB" w:rsidRDefault="00E66FF4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21,5</w:t>
            </w:r>
          </w:p>
        </w:tc>
      </w:tr>
    </w:tbl>
    <w:p w:rsidR="00E66FF4" w:rsidRPr="00C15BAB" w:rsidRDefault="00E66FF4" w:rsidP="00E66FF4">
      <w:pPr>
        <w:jc w:val="center"/>
        <w:rPr>
          <w:sz w:val="28"/>
          <w:szCs w:val="28"/>
        </w:rPr>
      </w:pPr>
    </w:p>
    <w:p w:rsidR="00E66FF4" w:rsidRDefault="00E66FF4" w:rsidP="00E66F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C15BAB">
        <w:rPr>
          <w:b/>
          <w:sz w:val="28"/>
          <w:szCs w:val="28"/>
        </w:rPr>
        <w:t>Контроль</w:t>
      </w:r>
      <w:r w:rsidR="003D0FFB">
        <w:rPr>
          <w:b/>
          <w:sz w:val="28"/>
          <w:szCs w:val="28"/>
        </w:rPr>
        <w:t xml:space="preserve"> </w:t>
      </w:r>
      <w:r w:rsidRPr="00C15BAB">
        <w:rPr>
          <w:b/>
          <w:sz w:val="28"/>
          <w:szCs w:val="28"/>
        </w:rPr>
        <w:t>и оценка</w:t>
      </w:r>
      <w:r w:rsidRPr="00C15BAB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контрольных работ, лабораторно-практических занятий, тестирования,</w:t>
      </w:r>
      <w:r w:rsidR="003D0FFB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 xml:space="preserve">а также выполнения </w:t>
      </w:r>
      <w:proofErr w:type="gramStart"/>
      <w:r w:rsidRPr="00C15BAB">
        <w:rPr>
          <w:sz w:val="28"/>
          <w:szCs w:val="28"/>
        </w:rPr>
        <w:t>обучающимися</w:t>
      </w:r>
      <w:proofErr w:type="gramEnd"/>
      <w:r w:rsidRPr="00C15BAB">
        <w:rPr>
          <w:sz w:val="28"/>
          <w:szCs w:val="28"/>
        </w:rPr>
        <w:t xml:space="preserve"> индивидуальных заданий, проектов, исследований.</w:t>
      </w:r>
    </w:p>
    <w:p w:rsidR="00E66FF4" w:rsidRDefault="00E66FF4" w:rsidP="00E66FF4"/>
    <w:p w:rsidR="00E66FF4" w:rsidRPr="00C40393" w:rsidRDefault="00E66FF4" w:rsidP="00E66F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t xml:space="preserve">                                                     </w:t>
      </w:r>
      <w:r w:rsidRPr="00C40393">
        <w:rPr>
          <w:b/>
          <w:bCs/>
          <w:sz w:val="28"/>
          <w:szCs w:val="28"/>
        </w:rPr>
        <w:t>Перечень учебных изданий,</w:t>
      </w:r>
    </w:p>
    <w:p w:rsidR="00E66FF4" w:rsidRPr="00C40393" w:rsidRDefault="00E66FF4" w:rsidP="00E66F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C40393">
        <w:rPr>
          <w:b/>
          <w:bCs/>
          <w:sz w:val="28"/>
          <w:szCs w:val="28"/>
        </w:rPr>
        <w:t>Интернет-ресурсов, дополнительной литературы</w:t>
      </w:r>
    </w:p>
    <w:p w:rsidR="00E66FF4" w:rsidRPr="00C40393" w:rsidRDefault="00E66FF4" w:rsidP="00E66FF4">
      <w:pPr>
        <w:jc w:val="both"/>
        <w:rPr>
          <w:sz w:val="28"/>
          <w:szCs w:val="28"/>
        </w:rPr>
      </w:pPr>
    </w:p>
    <w:p w:rsidR="00E66FF4" w:rsidRPr="00C40393" w:rsidRDefault="00E66FF4" w:rsidP="00E66F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C40393">
        <w:rPr>
          <w:b/>
          <w:bCs/>
          <w:sz w:val="28"/>
          <w:szCs w:val="28"/>
        </w:rPr>
        <w:t>Основные источники:</w:t>
      </w:r>
    </w:p>
    <w:p w:rsidR="00E66FF4" w:rsidRPr="00707997" w:rsidRDefault="00E66FF4" w:rsidP="00E66FF4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707997">
        <w:rPr>
          <w:b/>
          <w:color w:val="000000"/>
          <w:sz w:val="28"/>
          <w:szCs w:val="28"/>
        </w:rPr>
        <w:lastRenderedPageBreak/>
        <w:t>Электронные версии учебников по физической культуре:</w:t>
      </w:r>
    </w:p>
    <w:p w:rsidR="00E66FF4" w:rsidRPr="00016232" w:rsidRDefault="00E66FF4" w:rsidP="00E66FF4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 xml:space="preserve">Решетников Н.В., </w:t>
      </w:r>
      <w:proofErr w:type="spellStart"/>
      <w:r w:rsidRPr="00016232">
        <w:rPr>
          <w:sz w:val="28"/>
          <w:szCs w:val="28"/>
        </w:rPr>
        <w:t>Кислицын</w:t>
      </w:r>
      <w:proofErr w:type="spellEnd"/>
      <w:r w:rsidRPr="00016232">
        <w:rPr>
          <w:sz w:val="28"/>
          <w:szCs w:val="28"/>
        </w:rPr>
        <w:t xml:space="preserve"> Ю.Л. </w:t>
      </w:r>
      <w:proofErr w:type="spellStart"/>
      <w:r w:rsidRPr="00016232">
        <w:rPr>
          <w:sz w:val="28"/>
          <w:szCs w:val="28"/>
        </w:rPr>
        <w:t>Палтиевич</w:t>
      </w:r>
      <w:proofErr w:type="spellEnd"/>
      <w:r w:rsidRPr="00016232">
        <w:rPr>
          <w:sz w:val="28"/>
          <w:szCs w:val="28"/>
        </w:rPr>
        <w:t xml:space="preserve"> Р.Л., </w:t>
      </w:r>
      <w:proofErr w:type="spellStart"/>
      <w:r w:rsidRPr="00016232">
        <w:rPr>
          <w:sz w:val="28"/>
          <w:szCs w:val="28"/>
        </w:rPr>
        <w:t>Погадаев</w:t>
      </w:r>
      <w:proofErr w:type="spellEnd"/>
      <w:r w:rsidRPr="00016232">
        <w:rPr>
          <w:sz w:val="28"/>
          <w:szCs w:val="28"/>
        </w:rPr>
        <w:t xml:space="preserve"> Г.И Физическая культура: учебное пособие для студентов средних профес</w:t>
      </w:r>
      <w:r>
        <w:rPr>
          <w:sz w:val="28"/>
          <w:szCs w:val="28"/>
        </w:rPr>
        <w:t>сиональных заведений. – М.: 2014</w:t>
      </w:r>
    </w:p>
    <w:p w:rsidR="00E66FF4" w:rsidRPr="00016232" w:rsidRDefault="00E66FF4" w:rsidP="00E66FF4">
      <w:pPr>
        <w:ind w:firstLine="567"/>
        <w:jc w:val="both"/>
        <w:rPr>
          <w:sz w:val="28"/>
          <w:szCs w:val="28"/>
        </w:rPr>
      </w:pPr>
      <w:proofErr w:type="spellStart"/>
      <w:r w:rsidRPr="00016232">
        <w:rPr>
          <w:sz w:val="28"/>
          <w:szCs w:val="28"/>
        </w:rPr>
        <w:t>СайгановаЕ.Г.Физическая</w:t>
      </w:r>
      <w:proofErr w:type="spellEnd"/>
      <w:r w:rsidRPr="00016232">
        <w:rPr>
          <w:sz w:val="28"/>
          <w:szCs w:val="28"/>
        </w:rPr>
        <w:t xml:space="preserve"> культура. Самостоятельная работа </w:t>
      </w:r>
      <w:proofErr w:type="gramStart"/>
      <w:r w:rsidRPr="00016232">
        <w:rPr>
          <w:sz w:val="28"/>
          <w:szCs w:val="28"/>
        </w:rPr>
        <w:t>:</w:t>
      </w:r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 xml:space="preserve">лектронное </w:t>
      </w:r>
      <w:r w:rsidRPr="00016232">
        <w:rPr>
          <w:sz w:val="28"/>
          <w:szCs w:val="28"/>
        </w:rPr>
        <w:t xml:space="preserve"> учебное пособие. </w:t>
      </w:r>
      <w:proofErr w:type="spellStart"/>
      <w:r w:rsidRPr="00016232">
        <w:rPr>
          <w:sz w:val="28"/>
          <w:szCs w:val="28"/>
        </w:rPr>
        <w:t>Бакалавриат</w:t>
      </w:r>
      <w:proofErr w:type="spellEnd"/>
      <w:r w:rsidRPr="00016232">
        <w:rPr>
          <w:sz w:val="28"/>
          <w:szCs w:val="28"/>
        </w:rPr>
        <w:t xml:space="preserve"> / </w:t>
      </w:r>
      <w:proofErr w:type="spellStart"/>
      <w:r w:rsidRPr="00016232">
        <w:rPr>
          <w:sz w:val="28"/>
          <w:szCs w:val="28"/>
        </w:rPr>
        <w:t>Е.Г.С</w:t>
      </w:r>
      <w:r>
        <w:rPr>
          <w:sz w:val="28"/>
          <w:szCs w:val="28"/>
        </w:rPr>
        <w:t>айганова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В.А.Дудов</w:t>
      </w:r>
      <w:proofErr w:type="spellEnd"/>
      <w:r>
        <w:rPr>
          <w:sz w:val="28"/>
          <w:szCs w:val="28"/>
        </w:rPr>
        <w:t>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2014</w:t>
      </w:r>
    </w:p>
    <w:p w:rsidR="00E66FF4" w:rsidRPr="003F2D5D" w:rsidRDefault="00E66FF4" w:rsidP="00E66FF4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 xml:space="preserve">Барчуков И.С. Теория и методика физического воспитания и спорта: учебник / </w:t>
      </w:r>
      <w:proofErr w:type="spellStart"/>
      <w:r w:rsidRPr="00016232">
        <w:rPr>
          <w:sz w:val="28"/>
          <w:szCs w:val="28"/>
        </w:rPr>
        <w:t>И.С.Барчуков</w:t>
      </w:r>
      <w:proofErr w:type="spellEnd"/>
      <w:r w:rsidRPr="00016232">
        <w:rPr>
          <w:sz w:val="28"/>
          <w:szCs w:val="28"/>
        </w:rPr>
        <w:t xml:space="preserve">; под </w:t>
      </w:r>
      <w:proofErr w:type="spellStart"/>
      <w:r w:rsidRPr="00016232">
        <w:rPr>
          <w:sz w:val="28"/>
          <w:szCs w:val="28"/>
        </w:rPr>
        <w:t>общ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ед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Г.В.Барчуковой</w:t>
      </w:r>
      <w:proofErr w:type="spellEnd"/>
      <w:r>
        <w:rPr>
          <w:sz w:val="28"/>
          <w:szCs w:val="28"/>
        </w:rPr>
        <w:t>. – М.: 2015</w:t>
      </w:r>
    </w:p>
    <w:p w:rsidR="00E66FF4" w:rsidRPr="00016232" w:rsidRDefault="00E66FF4" w:rsidP="00E66FF4">
      <w:pPr>
        <w:ind w:firstLine="567"/>
        <w:jc w:val="both"/>
        <w:rPr>
          <w:sz w:val="28"/>
          <w:szCs w:val="28"/>
        </w:rPr>
      </w:pPr>
      <w:proofErr w:type="spellStart"/>
      <w:r w:rsidRPr="00016232">
        <w:rPr>
          <w:sz w:val="28"/>
          <w:szCs w:val="28"/>
        </w:rPr>
        <w:t>Бишаева</w:t>
      </w:r>
      <w:proofErr w:type="spellEnd"/>
      <w:r w:rsidRPr="00016232">
        <w:rPr>
          <w:sz w:val="28"/>
          <w:szCs w:val="28"/>
        </w:rPr>
        <w:t xml:space="preserve"> А.А. Физическая культура: учебник для нач. и </w:t>
      </w:r>
      <w:proofErr w:type="spellStart"/>
      <w:r w:rsidRPr="00016232">
        <w:rPr>
          <w:sz w:val="28"/>
          <w:szCs w:val="28"/>
        </w:rPr>
        <w:t>ср</w:t>
      </w:r>
      <w:r>
        <w:rPr>
          <w:sz w:val="28"/>
          <w:szCs w:val="28"/>
        </w:rPr>
        <w:t>ед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роф</w:t>
      </w:r>
      <w:proofErr w:type="spellEnd"/>
      <w:r>
        <w:rPr>
          <w:sz w:val="28"/>
          <w:szCs w:val="28"/>
        </w:rPr>
        <w:t>. образования. – М.: 2015</w:t>
      </w:r>
    </w:p>
    <w:p w:rsidR="00E66FF4" w:rsidRPr="00446DA9" w:rsidRDefault="00E66FF4" w:rsidP="00E66FF4">
      <w:pPr>
        <w:ind w:firstLine="567"/>
        <w:jc w:val="both"/>
        <w:rPr>
          <w:sz w:val="28"/>
          <w:szCs w:val="28"/>
        </w:rPr>
      </w:pPr>
      <w:proofErr w:type="spellStart"/>
      <w:r w:rsidRPr="00016232">
        <w:rPr>
          <w:sz w:val="28"/>
          <w:szCs w:val="28"/>
        </w:rPr>
        <w:t>Гамидова</w:t>
      </w:r>
      <w:proofErr w:type="spellEnd"/>
      <w:r w:rsidRPr="00016232">
        <w:rPr>
          <w:sz w:val="28"/>
          <w:szCs w:val="28"/>
        </w:rPr>
        <w:t xml:space="preserve"> С.К. Содержание и направленность физкультурно-оздоровительных занятий. – С</w:t>
      </w:r>
      <w:r>
        <w:rPr>
          <w:sz w:val="28"/>
          <w:szCs w:val="28"/>
        </w:rPr>
        <w:t>моленск, 2014.</w:t>
      </w:r>
    </w:p>
    <w:p w:rsidR="00E66FF4" w:rsidRDefault="00E66FF4" w:rsidP="00E66FF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66FF4" w:rsidRDefault="00E66FF4" w:rsidP="00E66FF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66FF4" w:rsidRPr="00372C62" w:rsidRDefault="00E66FF4" w:rsidP="00E66FF4">
      <w:pPr>
        <w:autoSpaceDE w:val="0"/>
        <w:autoSpaceDN w:val="0"/>
        <w:adjustRightInd w:val="0"/>
        <w:rPr>
          <w:sz w:val="28"/>
          <w:szCs w:val="28"/>
        </w:rPr>
      </w:pPr>
      <w:r w:rsidRPr="00FB7F3D">
        <w:rPr>
          <w:b/>
          <w:sz w:val="28"/>
          <w:szCs w:val="28"/>
        </w:rPr>
        <w:t>Интернет ресурсы</w:t>
      </w:r>
    </w:p>
    <w:p w:rsidR="00E66FF4" w:rsidRPr="00FB7F3D" w:rsidRDefault="00E66FF4" w:rsidP="00E66FF4">
      <w:pPr>
        <w:ind w:firstLine="567"/>
        <w:jc w:val="both"/>
        <w:rPr>
          <w:b/>
          <w:sz w:val="28"/>
          <w:szCs w:val="28"/>
        </w:rPr>
      </w:pPr>
    </w:p>
    <w:p w:rsidR="00E66FF4" w:rsidRPr="00016232" w:rsidRDefault="00E66FF4" w:rsidP="00E66FF4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http://minstm.gov.ru –Официальный сайт Министерства спорта, туризма и молодежной политики Российской Федерации</w:t>
      </w:r>
    </w:p>
    <w:p w:rsidR="00E66FF4" w:rsidRPr="00016232" w:rsidRDefault="00E66FF4" w:rsidP="00E66FF4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http://www.edu.ru – Федеральный портал «Российское образование»:</w:t>
      </w:r>
    </w:p>
    <w:p w:rsidR="00E66FF4" w:rsidRPr="00016232" w:rsidRDefault="00E66FF4" w:rsidP="00E66FF4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http://www.infosport.ru/xml/t/default.xml –Национальная информационная</w:t>
      </w:r>
    </w:p>
    <w:p w:rsidR="00E66FF4" w:rsidRPr="00016232" w:rsidRDefault="00E66FF4" w:rsidP="00E66FF4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сеть «Спортивная Россия»</w:t>
      </w:r>
    </w:p>
    <w:p w:rsidR="00E66FF4" w:rsidRPr="00016232" w:rsidRDefault="00E66FF4" w:rsidP="00E66FF4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www.olympic.ru – Официальный сайт Олимпийского комитета России</w:t>
      </w:r>
    </w:p>
    <w:p w:rsidR="00E66FF4" w:rsidRPr="003D7015" w:rsidRDefault="00E66FF4" w:rsidP="00E66FF4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http://goup32441.narod.ru – Сайт: Учебно-методические пособия Общевойсковая подготовка». Наставление по физической подготовке в Вооруженных Силах</w:t>
      </w:r>
      <w:r>
        <w:rPr>
          <w:sz w:val="28"/>
          <w:szCs w:val="28"/>
        </w:rPr>
        <w:t xml:space="preserve"> Российской Федерации (НФП-2009).</w:t>
      </w:r>
    </w:p>
    <w:p w:rsidR="00E66FF4" w:rsidRPr="0030354A" w:rsidRDefault="00E66FF4" w:rsidP="00E66F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sectPr w:rsidR="00E66FF4" w:rsidRPr="0030354A" w:rsidSect="003D0FFB">
      <w:footerReference w:type="even" r:id="rId12"/>
      <w:footerReference w:type="default" r:id="rId13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534" w:rsidRDefault="00873534" w:rsidP="00BB136A">
      <w:r>
        <w:separator/>
      </w:r>
    </w:p>
  </w:endnote>
  <w:endnote w:type="continuationSeparator" w:id="0">
    <w:p w:rsidR="00873534" w:rsidRDefault="00873534" w:rsidP="00BB1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 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358" w:rsidRDefault="00D50D96" w:rsidP="002209C7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27735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77358" w:rsidRDefault="00277358" w:rsidP="002209C7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358" w:rsidRDefault="00D50D96" w:rsidP="002209C7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277358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560BE">
      <w:rPr>
        <w:rStyle w:val="ab"/>
        <w:noProof/>
      </w:rPr>
      <w:t>1</w:t>
    </w:r>
    <w:r>
      <w:rPr>
        <w:rStyle w:val="ab"/>
      </w:rPr>
      <w:fldChar w:fldCharType="end"/>
    </w:r>
  </w:p>
  <w:p w:rsidR="00277358" w:rsidRDefault="00277358" w:rsidP="002209C7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673" w:rsidRDefault="00D50D96" w:rsidP="00F304C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62667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26673" w:rsidRDefault="00626673" w:rsidP="00F304CF">
    <w:pPr>
      <w:pStyle w:val="a9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673" w:rsidRDefault="00D50D96" w:rsidP="00F304C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626673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33D45">
      <w:rPr>
        <w:rStyle w:val="ab"/>
        <w:noProof/>
      </w:rPr>
      <w:t>5</w:t>
    </w:r>
    <w:r>
      <w:rPr>
        <w:rStyle w:val="ab"/>
      </w:rPr>
      <w:fldChar w:fldCharType="end"/>
    </w:r>
  </w:p>
  <w:p w:rsidR="00626673" w:rsidRDefault="00626673" w:rsidP="00F304C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534" w:rsidRDefault="00873534" w:rsidP="00BB136A">
      <w:r>
        <w:separator/>
      </w:r>
    </w:p>
  </w:footnote>
  <w:footnote w:type="continuationSeparator" w:id="0">
    <w:p w:rsidR="00873534" w:rsidRDefault="00873534" w:rsidP="00BB1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1">
    <w:nsid w:val="00000005"/>
    <w:multiLevelType w:val="single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3">
    <w:nsid w:val="008C256E"/>
    <w:multiLevelType w:val="hybridMultilevel"/>
    <w:tmpl w:val="45E62032"/>
    <w:lvl w:ilvl="0" w:tplc="00000007">
      <w:start w:val="1"/>
      <w:numFmt w:val="bullet"/>
      <w:lvlText w:val=""/>
      <w:lvlJc w:val="left"/>
      <w:pPr>
        <w:ind w:left="360" w:hanging="360"/>
      </w:pPr>
      <w:rPr>
        <w:rFonts w:ascii="Symbol" w:hAnsi="Symbol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2005BB9"/>
    <w:multiLevelType w:val="hybridMultilevel"/>
    <w:tmpl w:val="FEE4FFB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495521"/>
    <w:multiLevelType w:val="hybridMultilevel"/>
    <w:tmpl w:val="665C5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04546C"/>
    <w:multiLevelType w:val="hybridMultilevel"/>
    <w:tmpl w:val="36D6091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9B211F4"/>
    <w:multiLevelType w:val="hybridMultilevel"/>
    <w:tmpl w:val="D53AB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CE2677"/>
    <w:multiLevelType w:val="hybridMultilevel"/>
    <w:tmpl w:val="C4E8971A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BA61FD7"/>
    <w:multiLevelType w:val="hybridMultilevel"/>
    <w:tmpl w:val="8294EC34"/>
    <w:lvl w:ilvl="0" w:tplc="00000007">
      <w:start w:val="1"/>
      <w:numFmt w:val="bullet"/>
      <w:lvlText w:val=""/>
      <w:lvlJc w:val="left"/>
      <w:pPr>
        <w:ind w:left="360" w:hanging="360"/>
      </w:pPr>
      <w:rPr>
        <w:rFonts w:ascii="Symbol" w:hAnsi="Symbol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2D640C9"/>
    <w:multiLevelType w:val="hybridMultilevel"/>
    <w:tmpl w:val="DE7E36DE"/>
    <w:lvl w:ilvl="0" w:tplc="E586E45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14AD697E"/>
    <w:multiLevelType w:val="hybridMultilevel"/>
    <w:tmpl w:val="5C861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253F9F"/>
    <w:multiLevelType w:val="hybridMultilevel"/>
    <w:tmpl w:val="9B0A763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14">
    <w:nsid w:val="1D685FEE"/>
    <w:multiLevelType w:val="hybridMultilevel"/>
    <w:tmpl w:val="DCEE24A0"/>
    <w:lvl w:ilvl="0" w:tplc="429CC72C">
      <w:start w:val="1"/>
      <w:numFmt w:val="bullet"/>
      <w:lvlText w:val="–"/>
      <w:lvlJc w:val="left"/>
      <w:pPr>
        <w:ind w:left="43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5">
    <w:nsid w:val="1FE30411"/>
    <w:multiLevelType w:val="hybridMultilevel"/>
    <w:tmpl w:val="89A29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54525"/>
    <w:multiLevelType w:val="hybridMultilevel"/>
    <w:tmpl w:val="11B83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6C0C8A"/>
    <w:multiLevelType w:val="hybridMultilevel"/>
    <w:tmpl w:val="6360D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CD07FD"/>
    <w:multiLevelType w:val="hybridMultilevel"/>
    <w:tmpl w:val="665C5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A77D44"/>
    <w:multiLevelType w:val="hybridMultilevel"/>
    <w:tmpl w:val="DE8C5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0C7F85"/>
    <w:multiLevelType w:val="hybridMultilevel"/>
    <w:tmpl w:val="EF3C4F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C605E93"/>
    <w:multiLevelType w:val="hybridMultilevel"/>
    <w:tmpl w:val="FED4A338"/>
    <w:lvl w:ilvl="0" w:tplc="00000007">
      <w:start w:val="1"/>
      <w:numFmt w:val="bullet"/>
      <w:lvlText w:val=""/>
      <w:lvlJc w:val="left"/>
      <w:pPr>
        <w:ind w:left="1778" w:hanging="360"/>
      </w:pPr>
      <w:rPr>
        <w:rFonts w:ascii="Symbol" w:hAnsi="Symbol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D2159E2"/>
    <w:multiLevelType w:val="hybridMultilevel"/>
    <w:tmpl w:val="1F80E9E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775E30"/>
    <w:multiLevelType w:val="hybridMultilevel"/>
    <w:tmpl w:val="46AEF45A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143B2B"/>
    <w:multiLevelType w:val="hybridMultilevel"/>
    <w:tmpl w:val="5428F64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9E1611"/>
    <w:multiLevelType w:val="hybridMultilevel"/>
    <w:tmpl w:val="7234C382"/>
    <w:lvl w:ilvl="0" w:tplc="0FD2688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2FC5340"/>
    <w:multiLevelType w:val="hybridMultilevel"/>
    <w:tmpl w:val="2968D148"/>
    <w:lvl w:ilvl="0" w:tplc="88163584">
      <w:start w:val="1"/>
      <w:numFmt w:val="bullet"/>
      <w:lvlText w:val="-"/>
      <w:lvlJc w:val="left"/>
      <w:pPr>
        <w:ind w:left="1429" w:hanging="360"/>
      </w:pPr>
      <w:rPr>
        <w:rFonts w:ascii="Vijaya" w:hAnsi="Vijay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41964DD"/>
    <w:multiLevelType w:val="hybridMultilevel"/>
    <w:tmpl w:val="93BC13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904D4A"/>
    <w:multiLevelType w:val="hybridMultilevel"/>
    <w:tmpl w:val="B0AC4DF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D821EF"/>
    <w:multiLevelType w:val="hybridMultilevel"/>
    <w:tmpl w:val="36D6091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1127CDE"/>
    <w:multiLevelType w:val="hybridMultilevel"/>
    <w:tmpl w:val="7CB6D0F0"/>
    <w:lvl w:ilvl="0" w:tplc="88163584">
      <w:start w:val="1"/>
      <w:numFmt w:val="bullet"/>
      <w:lvlText w:val="-"/>
      <w:lvlJc w:val="left"/>
      <w:pPr>
        <w:ind w:left="720" w:hanging="360"/>
      </w:pPr>
      <w:rPr>
        <w:rFonts w:ascii="Vijaya" w:hAnsi="Vijay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084C6F"/>
    <w:multiLevelType w:val="hybridMultilevel"/>
    <w:tmpl w:val="5C861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7"/>
  </w:num>
  <w:num w:numId="3">
    <w:abstractNumId w:val="15"/>
  </w:num>
  <w:num w:numId="4">
    <w:abstractNumId w:val="16"/>
  </w:num>
  <w:num w:numId="5">
    <w:abstractNumId w:val="19"/>
  </w:num>
  <w:num w:numId="6">
    <w:abstractNumId w:val="0"/>
  </w:num>
  <w:num w:numId="7">
    <w:abstractNumId w:val="3"/>
  </w:num>
  <w:num w:numId="8">
    <w:abstractNumId w:val="2"/>
  </w:num>
  <w:num w:numId="9">
    <w:abstractNumId w:val="21"/>
  </w:num>
  <w:num w:numId="10">
    <w:abstractNumId w:val="1"/>
  </w:num>
  <w:num w:numId="11">
    <w:abstractNumId w:val="9"/>
  </w:num>
  <w:num w:numId="12">
    <w:abstractNumId w:val="29"/>
  </w:num>
  <w:num w:numId="13">
    <w:abstractNumId w:val="6"/>
  </w:num>
  <w:num w:numId="14">
    <w:abstractNumId w:val="10"/>
  </w:num>
  <w:num w:numId="15">
    <w:abstractNumId w:val="11"/>
  </w:num>
  <w:num w:numId="16">
    <w:abstractNumId w:val="31"/>
  </w:num>
  <w:num w:numId="17">
    <w:abstractNumId w:val="18"/>
  </w:num>
  <w:num w:numId="18">
    <w:abstractNumId w:val="5"/>
  </w:num>
  <w:num w:numId="19">
    <w:abstractNumId w:val="4"/>
  </w:num>
  <w:num w:numId="20">
    <w:abstractNumId w:val="23"/>
  </w:num>
  <w:num w:numId="21">
    <w:abstractNumId w:val="8"/>
  </w:num>
  <w:num w:numId="22">
    <w:abstractNumId w:val="12"/>
  </w:num>
  <w:num w:numId="23">
    <w:abstractNumId w:val="28"/>
  </w:num>
  <w:num w:numId="24">
    <w:abstractNumId w:val="22"/>
  </w:num>
  <w:num w:numId="25">
    <w:abstractNumId w:val="24"/>
  </w:num>
  <w:num w:numId="26">
    <w:abstractNumId w:val="17"/>
  </w:num>
  <w:num w:numId="27">
    <w:abstractNumId w:val="7"/>
  </w:num>
  <w:num w:numId="28">
    <w:abstractNumId w:val="20"/>
  </w:num>
  <w:num w:numId="29">
    <w:abstractNumId w:val="26"/>
  </w:num>
  <w:num w:numId="30">
    <w:abstractNumId w:val="13"/>
  </w:num>
  <w:num w:numId="31">
    <w:abstractNumId w:val="14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136A"/>
    <w:rsid w:val="00002B2D"/>
    <w:rsid w:val="00002DC1"/>
    <w:rsid w:val="000056DF"/>
    <w:rsid w:val="00005CE0"/>
    <w:rsid w:val="00012CCA"/>
    <w:rsid w:val="00012CD9"/>
    <w:rsid w:val="0001757E"/>
    <w:rsid w:val="00022821"/>
    <w:rsid w:val="00025F15"/>
    <w:rsid w:val="00027AE5"/>
    <w:rsid w:val="00031EF1"/>
    <w:rsid w:val="00032695"/>
    <w:rsid w:val="00034495"/>
    <w:rsid w:val="00034A93"/>
    <w:rsid w:val="00034DE8"/>
    <w:rsid w:val="00043285"/>
    <w:rsid w:val="0004777B"/>
    <w:rsid w:val="00051FFF"/>
    <w:rsid w:val="00053A8D"/>
    <w:rsid w:val="00054221"/>
    <w:rsid w:val="0005607D"/>
    <w:rsid w:val="00057E4B"/>
    <w:rsid w:val="00062D63"/>
    <w:rsid w:val="00065619"/>
    <w:rsid w:val="000673FF"/>
    <w:rsid w:val="00070023"/>
    <w:rsid w:val="00076699"/>
    <w:rsid w:val="00080076"/>
    <w:rsid w:val="00080A6E"/>
    <w:rsid w:val="00082D59"/>
    <w:rsid w:val="00083B7F"/>
    <w:rsid w:val="000844B6"/>
    <w:rsid w:val="00085033"/>
    <w:rsid w:val="00085290"/>
    <w:rsid w:val="00085689"/>
    <w:rsid w:val="00085C16"/>
    <w:rsid w:val="00092885"/>
    <w:rsid w:val="00094727"/>
    <w:rsid w:val="000A1D3B"/>
    <w:rsid w:val="000A1E90"/>
    <w:rsid w:val="000A24A2"/>
    <w:rsid w:val="000A53D0"/>
    <w:rsid w:val="000A61EA"/>
    <w:rsid w:val="000B1126"/>
    <w:rsid w:val="000B1613"/>
    <w:rsid w:val="000B43B6"/>
    <w:rsid w:val="000B4870"/>
    <w:rsid w:val="000B5BCD"/>
    <w:rsid w:val="000B72E4"/>
    <w:rsid w:val="000C4538"/>
    <w:rsid w:val="000C53EE"/>
    <w:rsid w:val="000C6E77"/>
    <w:rsid w:val="000C79F7"/>
    <w:rsid w:val="000C7F04"/>
    <w:rsid w:val="000D0B2C"/>
    <w:rsid w:val="000D1043"/>
    <w:rsid w:val="000D644C"/>
    <w:rsid w:val="000E039B"/>
    <w:rsid w:val="000E0582"/>
    <w:rsid w:val="000E18C3"/>
    <w:rsid w:val="000E3064"/>
    <w:rsid w:val="000E3736"/>
    <w:rsid w:val="000E4F31"/>
    <w:rsid w:val="000E588E"/>
    <w:rsid w:val="000E7F51"/>
    <w:rsid w:val="000F0E22"/>
    <w:rsid w:val="000F4D55"/>
    <w:rsid w:val="000F6E4C"/>
    <w:rsid w:val="00100C8C"/>
    <w:rsid w:val="001039D5"/>
    <w:rsid w:val="001067C2"/>
    <w:rsid w:val="00110956"/>
    <w:rsid w:val="00114FEA"/>
    <w:rsid w:val="001170E6"/>
    <w:rsid w:val="001171C1"/>
    <w:rsid w:val="0011730B"/>
    <w:rsid w:val="00117B85"/>
    <w:rsid w:val="00120476"/>
    <w:rsid w:val="0012238F"/>
    <w:rsid w:val="00122D38"/>
    <w:rsid w:val="001249E2"/>
    <w:rsid w:val="001257FC"/>
    <w:rsid w:val="00127063"/>
    <w:rsid w:val="001272C3"/>
    <w:rsid w:val="00131721"/>
    <w:rsid w:val="001318A9"/>
    <w:rsid w:val="001335CA"/>
    <w:rsid w:val="00135B44"/>
    <w:rsid w:val="00135F5F"/>
    <w:rsid w:val="00140EF0"/>
    <w:rsid w:val="00142601"/>
    <w:rsid w:val="00143715"/>
    <w:rsid w:val="00144971"/>
    <w:rsid w:val="00145906"/>
    <w:rsid w:val="00146955"/>
    <w:rsid w:val="00146F28"/>
    <w:rsid w:val="00150DDE"/>
    <w:rsid w:val="00154DEC"/>
    <w:rsid w:val="0015512D"/>
    <w:rsid w:val="0015579B"/>
    <w:rsid w:val="00163F75"/>
    <w:rsid w:val="00165934"/>
    <w:rsid w:val="0017015D"/>
    <w:rsid w:val="0017082E"/>
    <w:rsid w:val="001768F4"/>
    <w:rsid w:val="00176D5B"/>
    <w:rsid w:val="00180E18"/>
    <w:rsid w:val="00181590"/>
    <w:rsid w:val="00182D0C"/>
    <w:rsid w:val="00192D18"/>
    <w:rsid w:val="00192E23"/>
    <w:rsid w:val="0019338A"/>
    <w:rsid w:val="001949CA"/>
    <w:rsid w:val="00195319"/>
    <w:rsid w:val="001A0EC8"/>
    <w:rsid w:val="001A1C9F"/>
    <w:rsid w:val="001A1ED3"/>
    <w:rsid w:val="001A5DB7"/>
    <w:rsid w:val="001A728A"/>
    <w:rsid w:val="001A760D"/>
    <w:rsid w:val="001A7926"/>
    <w:rsid w:val="001B0EB8"/>
    <w:rsid w:val="001B188A"/>
    <w:rsid w:val="001B1BDB"/>
    <w:rsid w:val="001B32CA"/>
    <w:rsid w:val="001B3B7E"/>
    <w:rsid w:val="001B432F"/>
    <w:rsid w:val="001B49CD"/>
    <w:rsid w:val="001B4DB6"/>
    <w:rsid w:val="001B4F20"/>
    <w:rsid w:val="001B4F35"/>
    <w:rsid w:val="001B5701"/>
    <w:rsid w:val="001B7B34"/>
    <w:rsid w:val="001C17E2"/>
    <w:rsid w:val="001C295D"/>
    <w:rsid w:val="001C2A20"/>
    <w:rsid w:val="001C4AD8"/>
    <w:rsid w:val="001C4DAC"/>
    <w:rsid w:val="001C5C72"/>
    <w:rsid w:val="001C64E5"/>
    <w:rsid w:val="001C6518"/>
    <w:rsid w:val="001D0F8B"/>
    <w:rsid w:val="001D238C"/>
    <w:rsid w:val="001D245A"/>
    <w:rsid w:val="001D2F05"/>
    <w:rsid w:val="001D36CB"/>
    <w:rsid w:val="001D4312"/>
    <w:rsid w:val="001D4D08"/>
    <w:rsid w:val="001E0559"/>
    <w:rsid w:val="001E05E9"/>
    <w:rsid w:val="001E2007"/>
    <w:rsid w:val="001E3987"/>
    <w:rsid w:val="001E3CC0"/>
    <w:rsid w:val="001E57B2"/>
    <w:rsid w:val="001E5BAC"/>
    <w:rsid w:val="001E5E9C"/>
    <w:rsid w:val="001E6CFF"/>
    <w:rsid w:val="001E79EC"/>
    <w:rsid w:val="001E7BE6"/>
    <w:rsid w:val="001F2812"/>
    <w:rsid w:val="001F424B"/>
    <w:rsid w:val="001F661C"/>
    <w:rsid w:val="001F6941"/>
    <w:rsid w:val="00200E17"/>
    <w:rsid w:val="00201BF3"/>
    <w:rsid w:val="002059B1"/>
    <w:rsid w:val="002067BA"/>
    <w:rsid w:val="002114F0"/>
    <w:rsid w:val="0021322C"/>
    <w:rsid w:val="00213578"/>
    <w:rsid w:val="002140D4"/>
    <w:rsid w:val="00214380"/>
    <w:rsid w:val="0021733A"/>
    <w:rsid w:val="00217711"/>
    <w:rsid w:val="00220A7E"/>
    <w:rsid w:val="00222580"/>
    <w:rsid w:val="00224790"/>
    <w:rsid w:val="0022767B"/>
    <w:rsid w:val="002353EE"/>
    <w:rsid w:val="00236590"/>
    <w:rsid w:val="00237892"/>
    <w:rsid w:val="00241214"/>
    <w:rsid w:val="00243FB9"/>
    <w:rsid w:val="00247A6D"/>
    <w:rsid w:val="00250AB4"/>
    <w:rsid w:val="00251C99"/>
    <w:rsid w:val="00252F32"/>
    <w:rsid w:val="00254E40"/>
    <w:rsid w:val="00255C9F"/>
    <w:rsid w:val="00255D27"/>
    <w:rsid w:val="00260E1E"/>
    <w:rsid w:val="00261F4B"/>
    <w:rsid w:val="00264D84"/>
    <w:rsid w:val="0026560E"/>
    <w:rsid w:val="00266461"/>
    <w:rsid w:val="0027154D"/>
    <w:rsid w:val="002715D5"/>
    <w:rsid w:val="002716E7"/>
    <w:rsid w:val="00271A94"/>
    <w:rsid w:val="00275779"/>
    <w:rsid w:val="00275859"/>
    <w:rsid w:val="002766DA"/>
    <w:rsid w:val="00276F19"/>
    <w:rsid w:val="00277358"/>
    <w:rsid w:val="002816E9"/>
    <w:rsid w:val="00282D44"/>
    <w:rsid w:val="00284D23"/>
    <w:rsid w:val="0028617E"/>
    <w:rsid w:val="002874F1"/>
    <w:rsid w:val="00290FA0"/>
    <w:rsid w:val="0029315B"/>
    <w:rsid w:val="00293542"/>
    <w:rsid w:val="00295334"/>
    <w:rsid w:val="00297F6B"/>
    <w:rsid w:val="002A0296"/>
    <w:rsid w:val="002A2361"/>
    <w:rsid w:val="002A2823"/>
    <w:rsid w:val="002A2E15"/>
    <w:rsid w:val="002A5DA2"/>
    <w:rsid w:val="002A681C"/>
    <w:rsid w:val="002A715D"/>
    <w:rsid w:val="002B08AD"/>
    <w:rsid w:val="002B5FAF"/>
    <w:rsid w:val="002B73C7"/>
    <w:rsid w:val="002C22C2"/>
    <w:rsid w:val="002C3304"/>
    <w:rsid w:val="002C3826"/>
    <w:rsid w:val="002C52B6"/>
    <w:rsid w:val="002C545E"/>
    <w:rsid w:val="002D0446"/>
    <w:rsid w:val="002D09AF"/>
    <w:rsid w:val="002D0FBE"/>
    <w:rsid w:val="002D5D35"/>
    <w:rsid w:val="002E1C18"/>
    <w:rsid w:val="002E4EB8"/>
    <w:rsid w:val="002F0491"/>
    <w:rsid w:val="002F0DF9"/>
    <w:rsid w:val="002F326C"/>
    <w:rsid w:val="002F3B3D"/>
    <w:rsid w:val="002F56B6"/>
    <w:rsid w:val="00301FDD"/>
    <w:rsid w:val="00302681"/>
    <w:rsid w:val="003028A8"/>
    <w:rsid w:val="003038A8"/>
    <w:rsid w:val="003058C2"/>
    <w:rsid w:val="00306AB8"/>
    <w:rsid w:val="003104E9"/>
    <w:rsid w:val="003138EC"/>
    <w:rsid w:val="0031463B"/>
    <w:rsid w:val="003167FF"/>
    <w:rsid w:val="0031764D"/>
    <w:rsid w:val="003204BE"/>
    <w:rsid w:val="00323959"/>
    <w:rsid w:val="0032526B"/>
    <w:rsid w:val="00327C1D"/>
    <w:rsid w:val="00330927"/>
    <w:rsid w:val="003321E6"/>
    <w:rsid w:val="00333D77"/>
    <w:rsid w:val="003343CE"/>
    <w:rsid w:val="00334ACB"/>
    <w:rsid w:val="00334D5B"/>
    <w:rsid w:val="00335E5E"/>
    <w:rsid w:val="00336899"/>
    <w:rsid w:val="00340998"/>
    <w:rsid w:val="00340D3C"/>
    <w:rsid w:val="00350674"/>
    <w:rsid w:val="003515F1"/>
    <w:rsid w:val="00351BD3"/>
    <w:rsid w:val="00353B01"/>
    <w:rsid w:val="00354752"/>
    <w:rsid w:val="00355185"/>
    <w:rsid w:val="0035620A"/>
    <w:rsid w:val="00356379"/>
    <w:rsid w:val="00360130"/>
    <w:rsid w:val="00361F57"/>
    <w:rsid w:val="00366732"/>
    <w:rsid w:val="00367EBB"/>
    <w:rsid w:val="00367EE7"/>
    <w:rsid w:val="003739DD"/>
    <w:rsid w:val="00373F83"/>
    <w:rsid w:val="0037469B"/>
    <w:rsid w:val="0037570C"/>
    <w:rsid w:val="0037618B"/>
    <w:rsid w:val="00376B52"/>
    <w:rsid w:val="00380EF4"/>
    <w:rsid w:val="003813F7"/>
    <w:rsid w:val="003841F4"/>
    <w:rsid w:val="00384D1A"/>
    <w:rsid w:val="00385B38"/>
    <w:rsid w:val="00387A1D"/>
    <w:rsid w:val="00390BC6"/>
    <w:rsid w:val="003912AF"/>
    <w:rsid w:val="003918D9"/>
    <w:rsid w:val="00393411"/>
    <w:rsid w:val="003973DD"/>
    <w:rsid w:val="003A1AF3"/>
    <w:rsid w:val="003A3F03"/>
    <w:rsid w:val="003A723E"/>
    <w:rsid w:val="003A7A27"/>
    <w:rsid w:val="003A7D4E"/>
    <w:rsid w:val="003A7EFD"/>
    <w:rsid w:val="003B526A"/>
    <w:rsid w:val="003B6A2C"/>
    <w:rsid w:val="003B7A12"/>
    <w:rsid w:val="003C0C18"/>
    <w:rsid w:val="003C185D"/>
    <w:rsid w:val="003C1A79"/>
    <w:rsid w:val="003C2BC8"/>
    <w:rsid w:val="003C308A"/>
    <w:rsid w:val="003C3CBD"/>
    <w:rsid w:val="003C4B7E"/>
    <w:rsid w:val="003C4CBE"/>
    <w:rsid w:val="003C5934"/>
    <w:rsid w:val="003C688A"/>
    <w:rsid w:val="003D0FFB"/>
    <w:rsid w:val="003D39DA"/>
    <w:rsid w:val="003D4F66"/>
    <w:rsid w:val="003D5F6F"/>
    <w:rsid w:val="003D765B"/>
    <w:rsid w:val="003E02F2"/>
    <w:rsid w:val="003E16F7"/>
    <w:rsid w:val="003E1C85"/>
    <w:rsid w:val="003E32C7"/>
    <w:rsid w:val="003E3811"/>
    <w:rsid w:val="003E49F7"/>
    <w:rsid w:val="003E7BCA"/>
    <w:rsid w:val="003E7DF0"/>
    <w:rsid w:val="003F0E41"/>
    <w:rsid w:val="003F211A"/>
    <w:rsid w:val="003F2A1F"/>
    <w:rsid w:val="003F336F"/>
    <w:rsid w:val="003F34E0"/>
    <w:rsid w:val="003F497D"/>
    <w:rsid w:val="003F79C2"/>
    <w:rsid w:val="0040147E"/>
    <w:rsid w:val="00401971"/>
    <w:rsid w:val="004075D2"/>
    <w:rsid w:val="00407865"/>
    <w:rsid w:val="00407C8D"/>
    <w:rsid w:val="00411B23"/>
    <w:rsid w:val="004141C3"/>
    <w:rsid w:val="0042031B"/>
    <w:rsid w:val="00421FBD"/>
    <w:rsid w:val="00422CEA"/>
    <w:rsid w:val="00423CB9"/>
    <w:rsid w:val="004256F6"/>
    <w:rsid w:val="0042571F"/>
    <w:rsid w:val="004268FB"/>
    <w:rsid w:val="0042760C"/>
    <w:rsid w:val="00430C44"/>
    <w:rsid w:val="00431232"/>
    <w:rsid w:val="00434D41"/>
    <w:rsid w:val="00446373"/>
    <w:rsid w:val="0044671F"/>
    <w:rsid w:val="00446A26"/>
    <w:rsid w:val="00447011"/>
    <w:rsid w:val="00450B18"/>
    <w:rsid w:val="004527BE"/>
    <w:rsid w:val="00453669"/>
    <w:rsid w:val="00455DA8"/>
    <w:rsid w:val="00456272"/>
    <w:rsid w:val="00461287"/>
    <w:rsid w:val="004635EB"/>
    <w:rsid w:val="00463867"/>
    <w:rsid w:val="004647C3"/>
    <w:rsid w:val="00464A74"/>
    <w:rsid w:val="00464D04"/>
    <w:rsid w:val="00465CE6"/>
    <w:rsid w:val="00470847"/>
    <w:rsid w:val="00471BFB"/>
    <w:rsid w:val="00473118"/>
    <w:rsid w:val="00473A0E"/>
    <w:rsid w:val="00476DE6"/>
    <w:rsid w:val="004807F8"/>
    <w:rsid w:val="00480A54"/>
    <w:rsid w:val="00480EA6"/>
    <w:rsid w:val="00483563"/>
    <w:rsid w:val="0048378B"/>
    <w:rsid w:val="00485274"/>
    <w:rsid w:val="00487706"/>
    <w:rsid w:val="00487743"/>
    <w:rsid w:val="004909C6"/>
    <w:rsid w:val="004924C5"/>
    <w:rsid w:val="004954BF"/>
    <w:rsid w:val="00497B2D"/>
    <w:rsid w:val="00497C4F"/>
    <w:rsid w:val="004A2E20"/>
    <w:rsid w:val="004A4481"/>
    <w:rsid w:val="004A4B78"/>
    <w:rsid w:val="004A6813"/>
    <w:rsid w:val="004B0DCE"/>
    <w:rsid w:val="004B1589"/>
    <w:rsid w:val="004B554A"/>
    <w:rsid w:val="004B6021"/>
    <w:rsid w:val="004B7773"/>
    <w:rsid w:val="004C0135"/>
    <w:rsid w:val="004C366A"/>
    <w:rsid w:val="004C3E80"/>
    <w:rsid w:val="004D005E"/>
    <w:rsid w:val="004D00D0"/>
    <w:rsid w:val="004D1906"/>
    <w:rsid w:val="004D1AF7"/>
    <w:rsid w:val="004D3A3E"/>
    <w:rsid w:val="004D6FA1"/>
    <w:rsid w:val="004E2085"/>
    <w:rsid w:val="004E2144"/>
    <w:rsid w:val="004E26E3"/>
    <w:rsid w:val="004E2863"/>
    <w:rsid w:val="004E5256"/>
    <w:rsid w:val="004E5A8B"/>
    <w:rsid w:val="004E66FD"/>
    <w:rsid w:val="004F04A3"/>
    <w:rsid w:val="004F1DCF"/>
    <w:rsid w:val="004F2DB9"/>
    <w:rsid w:val="004F7609"/>
    <w:rsid w:val="00500355"/>
    <w:rsid w:val="005010A8"/>
    <w:rsid w:val="005013E3"/>
    <w:rsid w:val="00501B01"/>
    <w:rsid w:val="005030B5"/>
    <w:rsid w:val="00505000"/>
    <w:rsid w:val="005109D4"/>
    <w:rsid w:val="00510C3E"/>
    <w:rsid w:val="005129B8"/>
    <w:rsid w:val="00513040"/>
    <w:rsid w:val="00516AB9"/>
    <w:rsid w:val="00521A47"/>
    <w:rsid w:val="00522122"/>
    <w:rsid w:val="00522297"/>
    <w:rsid w:val="00523391"/>
    <w:rsid w:val="00530CEF"/>
    <w:rsid w:val="005315D5"/>
    <w:rsid w:val="00532B58"/>
    <w:rsid w:val="00534E4C"/>
    <w:rsid w:val="00535236"/>
    <w:rsid w:val="00540420"/>
    <w:rsid w:val="00540F9A"/>
    <w:rsid w:val="005416DF"/>
    <w:rsid w:val="00541DD4"/>
    <w:rsid w:val="00542725"/>
    <w:rsid w:val="005428DC"/>
    <w:rsid w:val="005430C5"/>
    <w:rsid w:val="00543BE3"/>
    <w:rsid w:val="00543DB0"/>
    <w:rsid w:val="00545AB2"/>
    <w:rsid w:val="00545E7D"/>
    <w:rsid w:val="00546C5E"/>
    <w:rsid w:val="00547727"/>
    <w:rsid w:val="005520F6"/>
    <w:rsid w:val="005545DC"/>
    <w:rsid w:val="005570AF"/>
    <w:rsid w:val="00557202"/>
    <w:rsid w:val="00557B10"/>
    <w:rsid w:val="00557CD4"/>
    <w:rsid w:val="00561EFA"/>
    <w:rsid w:val="00564C40"/>
    <w:rsid w:val="00570088"/>
    <w:rsid w:val="0057122F"/>
    <w:rsid w:val="00576ECC"/>
    <w:rsid w:val="005770EB"/>
    <w:rsid w:val="005778C1"/>
    <w:rsid w:val="0058046E"/>
    <w:rsid w:val="0058122C"/>
    <w:rsid w:val="00583203"/>
    <w:rsid w:val="00583A9A"/>
    <w:rsid w:val="00587E10"/>
    <w:rsid w:val="00590AC1"/>
    <w:rsid w:val="00592AEA"/>
    <w:rsid w:val="00593E8B"/>
    <w:rsid w:val="005952D1"/>
    <w:rsid w:val="0059605D"/>
    <w:rsid w:val="005A5B05"/>
    <w:rsid w:val="005B4A3E"/>
    <w:rsid w:val="005B5BE2"/>
    <w:rsid w:val="005B780C"/>
    <w:rsid w:val="005C0108"/>
    <w:rsid w:val="005C1368"/>
    <w:rsid w:val="005C2F89"/>
    <w:rsid w:val="005C3940"/>
    <w:rsid w:val="005C3F21"/>
    <w:rsid w:val="005C6A7C"/>
    <w:rsid w:val="005C7B51"/>
    <w:rsid w:val="005D3879"/>
    <w:rsid w:val="005D39E2"/>
    <w:rsid w:val="005D6E6E"/>
    <w:rsid w:val="005D741B"/>
    <w:rsid w:val="005D76FE"/>
    <w:rsid w:val="005E1BBD"/>
    <w:rsid w:val="005E2355"/>
    <w:rsid w:val="005E4075"/>
    <w:rsid w:val="005E58BF"/>
    <w:rsid w:val="005E6043"/>
    <w:rsid w:val="005F0F03"/>
    <w:rsid w:val="005F1195"/>
    <w:rsid w:val="005F19AD"/>
    <w:rsid w:val="005F2E91"/>
    <w:rsid w:val="005F506F"/>
    <w:rsid w:val="005F55A8"/>
    <w:rsid w:val="00603F44"/>
    <w:rsid w:val="00607087"/>
    <w:rsid w:val="00607471"/>
    <w:rsid w:val="00607784"/>
    <w:rsid w:val="00607DBE"/>
    <w:rsid w:val="00607FE0"/>
    <w:rsid w:val="0061017E"/>
    <w:rsid w:val="00611165"/>
    <w:rsid w:val="00611F1A"/>
    <w:rsid w:val="0061462A"/>
    <w:rsid w:val="00617EB4"/>
    <w:rsid w:val="00623266"/>
    <w:rsid w:val="0062339F"/>
    <w:rsid w:val="00623597"/>
    <w:rsid w:val="00623646"/>
    <w:rsid w:val="00626229"/>
    <w:rsid w:val="00626673"/>
    <w:rsid w:val="00633D45"/>
    <w:rsid w:val="00634FED"/>
    <w:rsid w:val="00635064"/>
    <w:rsid w:val="0063522A"/>
    <w:rsid w:val="0063610B"/>
    <w:rsid w:val="00637D6A"/>
    <w:rsid w:val="0064229D"/>
    <w:rsid w:val="00642736"/>
    <w:rsid w:val="0064285F"/>
    <w:rsid w:val="006440C5"/>
    <w:rsid w:val="00645375"/>
    <w:rsid w:val="00646E56"/>
    <w:rsid w:val="00647154"/>
    <w:rsid w:val="00647A04"/>
    <w:rsid w:val="00647E5D"/>
    <w:rsid w:val="00653375"/>
    <w:rsid w:val="006546BB"/>
    <w:rsid w:val="00656BBF"/>
    <w:rsid w:val="00657DC7"/>
    <w:rsid w:val="00662050"/>
    <w:rsid w:val="006630A7"/>
    <w:rsid w:val="00663F69"/>
    <w:rsid w:val="006708FC"/>
    <w:rsid w:val="00670A76"/>
    <w:rsid w:val="00671D42"/>
    <w:rsid w:val="0067245C"/>
    <w:rsid w:val="006724E3"/>
    <w:rsid w:val="00674238"/>
    <w:rsid w:val="00680B79"/>
    <w:rsid w:val="00681D11"/>
    <w:rsid w:val="00682053"/>
    <w:rsid w:val="00682A92"/>
    <w:rsid w:val="0068499E"/>
    <w:rsid w:val="00685472"/>
    <w:rsid w:val="00690373"/>
    <w:rsid w:val="0069069C"/>
    <w:rsid w:val="00690C8B"/>
    <w:rsid w:val="006920EC"/>
    <w:rsid w:val="006944A9"/>
    <w:rsid w:val="00694C43"/>
    <w:rsid w:val="006950FC"/>
    <w:rsid w:val="006960D6"/>
    <w:rsid w:val="006A0185"/>
    <w:rsid w:val="006A052B"/>
    <w:rsid w:val="006A09CB"/>
    <w:rsid w:val="006A3CBE"/>
    <w:rsid w:val="006A4934"/>
    <w:rsid w:val="006A4D32"/>
    <w:rsid w:val="006A54C9"/>
    <w:rsid w:val="006A5C80"/>
    <w:rsid w:val="006B0724"/>
    <w:rsid w:val="006B3404"/>
    <w:rsid w:val="006B7006"/>
    <w:rsid w:val="006B7D57"/>
    <w:rsid w:val="006C157A"/>
    <w:rsid w:val="006C19EE"/>
    <w:rsid w:val="006C3E12"/>
    <w:rsid w:val="006C42D3"/>
    <w:rsid w:val="006C4CCD"/>
    <w:rsid w:val="006C4F73"/>
    <w:rsid w:val="006C5223"/>
    <w:rsid w:val="006C7033"/>
    <w:rsid w:val="006C7803"/>
    <w:rsid w:val="006D083D"/>
    <w:rsid w:val="006D1CA8"/>
    <w:rsid w:val="006D2EF0"/>
    <w:rsid w:val="006D62AC"/>
    <w:rsid w:val="006E0BDB"/>
    <w:rsid w:val="006E36C0"/>
    <w:rsid w:val="006E4303"/>
    <w:rsid w:val="006E4644"/>
    <w:rsid w:val="006E48A1"/>
    <w:rsid w:val="006E6373"/>
    <w:rsid w:val="006F039C"/>
    <w:rsid w:val="006F0A5A"/>
    <w:rsid w:val="006F39D8"/>
    <w:rsid w:val="006F58BB"/>
    <w:rsid w:val="007021D6"/>
    <w:rsid w:val="00703689"/>
    <w:rsid w:val="007057AC"/>
    <w:rsid w:val="007065E8"/>
    <w:rsid w:val="00706994"/>
    <w:rsid w:val="007109FC"/>
    <w:rsid w:val="007157D7"/>
    <w:rsid w:val="00715F7F"/>
    <w:rsid w:val="0072127F"/>
    <w:rsid w:val="00721712"/>
    <w:rsid w:val="0072421B"/>
    <w:rsid w:val="00724535"/>
    <w:rsid w:val="00724B6F"/>
    <w:rsid w:val="00725FBB"/>
    <w:rsid w:val="00726B26"/>
    <w:rsid w:val="00726FDB"/>
    <w:rsid w:val="00727508"/>
    <w:rsid w:val="00736A84"/>
    <w:rsid w:val="00736B4C"/>
    <w:rsid w:val="00737050"/>
    <w:rsid w:val="00737FE1"/>
    <w:rsid w:val="00743DA6"/>
    <w:rsid w:val="007454DD"/>
    <w:rsid w:val="00745C4A"/>
    <w:rsid w:val="00746108"/>
    <w:rsid w:val="0074746C"/>
    <w:rsid w:val="00751F34"/>
    <w:rsid w:val="00752B0D"/>
    <w:rsid w:val="007546EE"/>
    <w:rsid w:val="007560BE"/>
    <w:rsid w:val="007560EC"/>
    <w:rsid w:val="00761AAA"/>
    <w:rsid w:val="007620C7"/>
    <w:rsid w:val="007635FD"/>
    <w:rsid w:val="007646F9"/>
    <w:rsid w:val="0076543D"/>
    <w:rsid w:val="007672BF"/>
    <w:rsid w:val="00767B99"/>
    <w:rsid w:val="00770899"/>
    <w:rsid w:val="0077265F"/>
    <w:rsid w:val="00772700"/>
    <w:rsid w:val="00772E37"/>
    <w:rsid w:val="00773419"/>
    <w:rsid w:val="007751C6"/>
    <w:rsid w:val="00777C57"/>
    <w:rsid w:val="00784D7C"/>
    <w:rsid w:val="007852D4"/>
    <w:rsid w:val="00790902"/>
    <w:rsid w:val="00792045"/>
    <w:rsid w:val="00792153"/>
    <w:rsid w:val="007A0B37"/>
    <w:rsid w:val="007A3D7C"/>
    <w:rsid w:val="007A6CB8"/>
    <w:rsid w:val="007A723C"/>
    <w:rsid w:val="007A78C3"/>
    <w:rsid w:val="007B1A02"/>
    <w:rsid w:val="007B1B06"/>
    <w:rsid w:val="007B1CC0"/>
    <w:rsid w:val="007B6661"/>
    <w:rsid w:val="007B6E8B"/>
    <w:rsid w:val="007B6F21"/>
    <w:rsid w:val="007B7B84"/>
    <w:rsid w:val="007C0ABE"/>
    <w:rsid w:val="007C1A63"/>
    <w:rsid w:val="007C5547"/>
    <w:rsid w:val="007C5620"/>
    <w:rsid w:val="007C6886"/>
    <w:rsid w:val="007C6F38"/>
    <w:rsid w:val="007D2735"/>
    <w:rsid w:val="007D6668"/>
    <w:rsid w:val="007D7247"/>
    <w:rsid w:val="007E05E2"/>
    <w:rsid w:val="007E0FD4"/>
    <w:rsid w:val="007E40AF"/>
    <w:rsid w:val="007E5C59"/>
    <w:rsid w:val="007E6A0F"/>
    <w:rsid w:val="007E7651"/>
    <w:rsid w:val="007F0B1E"/>
    <w:rsid w:val="007F203A"/>
    <w:rsid w:val="007F20EE"/>
    <w:rsid w:val="007F2B56"/>
    <w:rsid w:val="007F69D6"/>
    <w:rsid w:val="008003F8"/>
    <w:rsid w:val="00804A15"/>
    <w:rsid w:val="00804ED5"/>
    <w:rsid w:val="00806697"/>
    <w:rsid w:val="008069C3"/>
    <w:rsid w:val="008141D8"/>
    <w:rsid w:val="00817098"/>
    <w:rsid w:val="008229BC"/>
    <w:rsid w:val="0082382D"/>
    <w:rsid w:val="0082452D"/>
    <w:rsid w:val="00824B21"/>
    <w:rsid w:val="0082571A"/>
    <w:rsid w:val="0083096B"/>
    <w:rsid w:val="00831EFA"/>
    <w:rsid w:val="0083281C"/>
    <w:rsid w:val="0083464F"/>
    <w:rsid w:val="00837F07"/>
    <w:rsid w:val="00840BC5"/>
    <w:rsid w:val="00841111"/>
    <w:rsid w:val="00841DED"/>
    <w:rsid w:val="008421D2"/>
    <w:rsid w:val="00844262"/>
    <w:rsid w:val="00845354"/>
    <w:rsid w:val="00845BE6"/>
    <w:rsid w:val="00847D23"/>
    <w:rsid w:val="008510F2"/>
    <w:rsid w:val="0085142F"/>
    <w:rsid w:val="0085247E"/>
    <w:rsid w:val="008548E9"/>
    <w:rsid w:val="008549AC"/>
    <w:rsid w:val="00857EF0"/>
    <w:rsid w:val="0086095E"/>
    <w:rsid w:val="008621CF"/>
    <w:rsid w:val="00871E95"/>
    <w:rsid w:val="00873534"/>
    <w:rsid w:val="00873FC2"/>
    <w:rsid w:val="00874251"/>
    <w:rsid w:val="008760D3"/>
    <w:rsid w:val="00876F0A"/>
    <w:rsid w:val="008776D9"/>
    <w:rsid w:val="00880C7A"/>
    <w:rsid w:val="00881329"/>
    <w:rsid w:val="008817A0"/>
    <w:rsid w:val="00881D52"/>
    <w:rsid w:val="00884D4A"/>
    <w:rsid w:val="00885C35"/>
    <w:rsid w:val="00886415"/>
    <w:rsid w:val="00887294"/>
    <w:rsid w:val="00890BFB"/>
    <w:rsid w:val="00891998"/>
    <w:rsid w:val="00891FCB"/>
    <w:rsid w:val="0089204A"/>
    <w:rsid w:val="0089377E"/>
    <w:rsid w:val="00897B93"/>
    <w:rsid w:val="008A3250"/>
    <w:rsid w:val="008A52CF"/>
    <w:rsid w:val="008A5BC3"/>
    <w:rsid w:val="008A77A8"/>
    <w:rsid w:val="008B18C5"/>
    <w:rsid w:val="008B7057"/>
    <w:rsid w:val="008B7CDE"/>
    <w:rsid w:val="008C0DE9"/>
    <w:rsid w:val="008C3725"/>
    <w:rsid w:val="008C5D78"/>
    <w:rsid w:val="008C6DF9"/>
    <w:rsid w:val="008C79F9"/>
    <w:rsid w:val="008D0B13"/>
    <w:rsid w:val="008D2E89"/>
    <w:rsid w:val="008D2E90"/>
    <w:rsid w:val="008D61DD"/>
    <w:rsid w:val="008E136A"/>
    <w:rsid w:val="008E2BDD"/>
    <w:rsid w:val="008E347C"/>
    <w:rsid w:val="008E5B72"/>
    <w:rsid w:val="008E7A97"/>
    <w:rsid w:val="008F2FC0"/>
    <w:rsid w:val="008F50B7"/>
    <w:rsid w:val="00903BA3"/>
    <w:rsid w:val="0090435A"/>
    <w:rsid w:val="00905EDA"/>
    <w:rsid w:val="00906BD0"/>
    <w:rsid w:val="00907BD6"/>
    <w:rsid w:val="00911130"/>
    <w:rsid w:val="00911F1E"/>
    <w:rsid w:val="009126ED"/>
    <w:rsid w:val="00912CC1"/>
    <w:rsid w:val="00913656"/>
    <w:rsid w:val="00913D20"/>
    <w:rsid w:val="00914887"/>
    <w:rsid w:val="00915614"/>
    <w:rsid w:val="00917824"/>
    <w:rsid w:val="00927A4B"/>
    <w:rsid w:val="00930E0C"/>
    <w:rsid w:val="00931652"/>
    <w:rsid w:val="0093239E"/>
    <w:rsid w:val="00933256"/>
    <w:rsid w:val="0093670F"/>
    <w:rsid w:val="00937F5F"/>
    <w:rsid w:val="009405C7"/>
    <w:rsid w:val="00941930"/>
    <w:rsid w:val="00944F56"/>
    <w:rsid w:val="0094604B"/>
    <w:rsid w:val="00947C8D"/>
    <w:rsid w:val="009508FE"/>
    <w:rsid w:val="00954FEA"/>
    <w:rsid w:val="00955EA4"/>
    <w:rsid w:val="00957559"/>
    <w:rsid w:val="00961559"/>
    <w:rsid w:val="009708E4"/>
    <w:rsid w:val="00974494"/>
    <w:rsid w:val="009751DF"/>
    <w:rsid w:val="009765E9"/>
    <w:rsid w:val="009766FD"/>
    <w:rsid w:val="00980213"/>
    <w:rsid w:val="00980A39"/>
    <w:rsid w:val="0098252A"/>
    <w:rsid w:val="00990F5F"/>
    <w:rsid w:val="0099179F"/>
    <w:rsid w:val="009A1D31"/>
    <w:rsid w:val="009A3CAD"/>
    <w:rsid w:val="009A57C8"/>
    <w:rsid w:val="009B1109"/>
    <w:rsid w:val="009B260B"/>
    <w:rsid w:val="009B4BE7"/>
    <w:rsid w:val="009B62A5"/>
    <w:rsid w:val="009B6F53"/>
    <w:rsid w:val="009B718E"/>
    <w:rsid w:val="009C4D99"/>
    <w:rsid w:val="009C524E"/>
    <w:rsid w:val="009D0440"/>
    <w:rsid w:val="009D37CD"/>
    <w:rsid w:val="009D38BD"/>
    <w:rsid w:val="009D5E02"/>
    <w:rsid w:val="009D63E5"/>
    <w:rsid w:val="009E07D6"/>
    <w:rsid w:val="009E25BA"/>
    <w:rsid w:val="009E5A5A"/>
    <w:rsid w:val="009E5A90"/>
    <w:rsid w:val="009E6211"/>
    <w:rsid w:val="009F01AF"/>
    <w:rsid w:val="009F0C4A"/>
    <w:rsid w:val="009F1655"/>
    <w:rsid w:val="009F252E"/>
    <w:rsid w:val="009F466B"/>
    <w:rsid w:val="009F658A"/>
    <w:rsid w:val="009F6E42"/>
    <w:rsid w:val="009F7CA8"/>
    <w:rsid w:val="00A00DBD"/>
    <w:rsid w:val="00A049A6"/>
    <w:rsid w:val="00A0660A"/>
    <w:rsid w:val="00A070B9"/>
    <w:rsid w:val="00A07A1D"/>
    <w:rsid w:val="00A11ED4"/>
    <w:rsid w:val="00A129F8"/>
    <w:rsid w:val="00A164F4"/>
    <w:rsid w:val="00A16F68"/>
    <w:rsid w:val="00A215EE"/>
    <w:rsid w:val="00A225C8"/>
    <w:rsid w:val="00A22BBF"/>
    <w:rsid w:val="00A2590B"/>
    <w:rsid w:val="00A25DAB"/>
    <w:rsid w:val="00A261E6"/>
    <w:rsid w:val="00A3231F"/>
    <w:rsid w:val="00A326F0"/>
    <w:rsid w:val="00A33C32"/>
    <w:rsid w:val="00A34720"/>
    <w:rsid w:val="00A34D1F"/>
    <w:rsid w:val="00A35E9F"/>
    <w:rsid w:val="00A37BEA"/>
    <w:rsid w:val="00A40AB1"/>
    <w:rsid w:val="00A40BB9"/>
    <w:rsid w:val="00A41F99"/>
    <w:rsid w:val="00A42160"/>
    <w:rsid w:val="00A50E78"/>
    <w:rsid w:val="00A512BD"/>
    <w:rsid w:val="00A51606"/>
    <w:rsid w:val="00A54A87"/>
    <w:rsid w:val="00A54D45"/>
    <w:rsid w:val="00A64DC2"/>
    <w:rsid w:val="00A67DF3"/>
    <w:rsid w:val="00A711D7"/>
    <w:rsid w:val="00A72B85"/>
    <w:rsid w:val="00A72F50"/>
    <w:rsid w:val="00A74460"/>
    <w:rsid w:val="00A746F7"/>
    <w:rsid w:val="00A80629"/>
    <w:rsid w:val="00A8135A"/>
    <w:rsid w:val="00A86B96"/>
    <w:rsid w:val="00A86D3E"/>
    <w:rsid w:val="00A90CCD"/>
    <w:rsid w:val="00A9404A"/>
    <w:rsid w:val="00A948E8"/>
    <w:rsid w:val="00A94A9B"/>
    <w:rsid w:val="00A952BE"/>
    <w:rsid w:val="00A96983"/>
    <w:rsid w:val="00A97E15"/>
    <w:rsid w:val="00AA3DBB"/>
    <w:rsid w:val="00AA4435"/>
    <w:rsid w:val="00AA563A"/>
    <w:rsid w:val="00AA5945"/>
    <w:rsid w:val="00AA734B"/>
    <w:rsid w:val="00AB1FEA"/>
    <w:rsid w:val="00AB360E"/>
    <w:rsid w:val="00AB6C46"/>
    <w:rsid w:val="00AB7D86"/>
    <w:rsid w:val="00AB7F61"/>
    <w:rsid w:val="00AC1C33"/>
    <w:rsid w:val="00AC3424"/>
    <w:rsid w:val="00AC39ED"/>
    <w:rsid w:val="00AC5676"/>
    <w:rsid w:val="00AC6462"/>
    <w:rsid w:val="00AC7619"/>
    <w:rsid w:val="00AD05F8"/>
    <w:rsid w:val="00AD3249"/>
    <w:rsid w:val="00AD3802"/>
    <w:rsid w:val="00AD4CA1"/>
    <w:rsid w:val="00AD6A03"/>
    <w:rsid w:val="00AD6CC2"/>
    <w:rsid w:val="00AD7EF9"/>
    <w:rsid w:val="00AE2B50"/>
    <w:rsid w:val="00AE445E"/>
    <w:rsid w:val="00AE729E"/>
    <w:rsid w:val="00AF0A94"/>
    <w:rsid w:val="00AF277D"/>
    <w:rsid w:val="00AF6C54"/>
    <w:rsid w:val="00AF6E3A"/>
    <w:rsid w:val="00B00C00"/>
    <w:rsid w:val="00B01180"/>
    <w:rsid w:val="00B01E1F"/>
    <w:rsid w:val="00B030B9"/>
    <w:rsid w:val="00B037F9"/>
    <w:rsid w:val="00B04506"/>
    <w:rsid w:val="00B06930"/>
    <w:rsid w:val="00B10C2E"/>
    <w:rsid w:val="00B12736"/>
    <w:rsid w:val="00B134CE"/>
    <w:rsid w:val="00B17563"/>
    <w:rsid w:val="00B176A2"/>
    <w:rsid w:val="00B2327A"/>
    <w:rsid w:val="00B23293"/>
    <w:rsid w:val="00B25A8A"/>
    <w:rsid w:val="00B25CCB"/>
    <w:rsid w:val="00B27B9F"/>
    <w:rsid w:val="00B318A7"/>
    <w:rsid w:val="00B31B3E"/>
    <w:rsid w:val="00B32CE4"/>
    <w:rsid w:val="00B33BCE"/>
    <w:rsid w:val="00B34932"/>
    <w:rsid w:val="00B35973"/>
    <w:rsid w:val="00B417B1"/>
    <w:rsid w:val="00B454D4"/>
    <w:rsid w:val="00B46AB2"/>
    <w:rsid w:val="00B50D6F"/>
    <w:rsid w:val="00B561B3"/>
    <w:rsid w:val="00B562C1"/>
    <w:rsid w:val="00B56572"/>
    <w:rsid w:val="00B634CE"/>
    <w:rsid w:val="00B6507B"/>
    <w:rsid w:val="00B65D62"/>
    <w:rsid w:val="00B6705D"/>
    <w:rsid w:val="00B70155"/>
    <w:rsid w:val="00B71EA6"/>
    <w:rsid w:val="00B720AA"/>
    <w:rsid w:val="00B73A2C"/>
    <w:rsid w:val="00B766A6"/>
    <w:rsid w:val="00B7693A"/>
    <w:rsid w:val="00B83175"/>
    <w:rsid w:val="00B83EAE"/>
    <w:rsid w:val="00B846F1"/>
    <w:rsid w:val="00B857D8"/>
    <w:rsid w:val="00B90F35"/>
    <w:rsid w:val="00B918AD"/>
    <w:rsid w:val="00B91B2F"/>
    <w:rsid w:val="00B91C1B"/>
    <w:rsid w:val="00B92872"/>
    <w:rsid w:val="00B9375B"/>
    <w:rsid w:val="00B952A1"/>
    <w:rsid w:val="00B9644D"/>
    <w:rsid w:val="00B9658F"/>
    <w:rsid w:val="00BA1B33"/>
    <w:rsid w:val="00BA5D09"/>
    <w:rsid w:val="00BA5DE8"/>
    <w:rsid w:val="00BB116A"/>
    <w:rsid w:val="00BB136A"/>
    <w:rsid w:val="00BB3BB1"/>
    <w:rsid w:val="00BB4713"/>
    <w:rsid w:val="00BB47BC"/>
    <w:rsid w:val="00BB62E4"/>
    <w:rsid w:val="00BC41F6"/>
    <w:rsid w:val="00BC49D2"/>
    <w:rsid w:val="00BC648D"/>
    <w:rsid w:val="00BC66AE"/>
    <w:rsid w:val="00BD062A"/>
    <w:rsid w:val="00BD4DF5"/>
    <w:rsid w:val="00BE2B28"/>
    <w:rsid w:val="00BE3300"/>
    <w:rsid w:val="00BF1626"/>
    <w:rsid w:val="00BF337B"/>
    <w:rsid w:val="00BF3DA2"/>
    <w:rsid w:val="00BF4EB2"/>
    <w:rsid w:val="00BF5E6A"/>
    <w:rsid w:val="00BF6D2F"/>
    <w:rsid w:val="00C00AE3"/>
    <w:rsid w:val="00C01A7B"/>
    <w:rsid w:val="00C02388"/>
    <w:rsid w:val="00C04413"/>
    <w:rsid w:val="00C06166"/>
    <w:rsid w:val="00C10254"/>
    <w:rsid w:val="00C105C0"/>
    <w:rsid w:val="00C1255B"/>
    <w:rsid w:val="00C131F0"/>
    <w:rsid w:val="00C16D0D"/>
    <w:rsid w:val="00C217E1"/>
    <w:rsid w:val="00C21D53"/>
    <w:rsid w:val="00C221F7"/>
    <w:rsid w:val="00C23258"/>
    <w:rsid w:val="00C24BFB"/>
    <w:rsid w:val="00C301B7"/>
    <w:rsid w:val="00C30976"/>
    <w:rsid w:val="00C30BF3"/>
    <w:rsid w:val="00C3219E"/>
    <w:rsid w:val="00C33D65"/>
    <w:rsid w:val="00C33FA3"/>
    <w:rsid w:val="00C41208"/>
    <w:rsid w:val="00C421B7"/>
    <w:rsid w:val="00C42755"/>
    <w:rsid w:val="00C42BB3"/>
    <w:rsid w:val="00C45EC3"/>
    <w:rsid w:val="00C50C1B"/>
    <w:rsid w:val="00C51753"/>
    <w:rsid w:val="00C53F4D"/>
    <w:rsid w:val="00C57BCD"/>
    <w:rsid w:val="00C57D9E"/>
    <w:rsid w:val="00C633C2"/>
    <w:rsid w:val="00C6556C"/>
    <w:rsid w:val="00C66E00"/>
    <w:rsid w:val="00C71B4F"/>
    <w:rsid w:val="00C7798A"/>
    <w:rsid w:val="00C80065"/>
    <w:rsid w:val="00C806B9"/>
    <w:rsid w:val="00C81C67"/>
    <w:rsid w:val="00C843C1"/>
    <w:rsid w:val="00C847B0"/>
    <w:rsid w:val="00C86270"/>
    <w:rsid w:val="00C8725F"/>
    <w:rsid w:val="00C90941"/>
    <w:rsid w:val="00C916E8"/>
    <w:rsid w:val="00C97B22"/>
    <w:rsid w:val="00CA0765"/>
    <w:rsid w:val="00CA0AF1"/>
    <w:rsid w:val="00CA4112"/>
    <w:rsid w:val="00CA4E69"/>
    <w:rsid w:val="00CA4FDF"/>
    <w:rsid w:val="00CA5188"/>
    <w:rsid w:val="00CA5847"/>
    <w:rsid w:val="00CA71B7"/>
    <w:rsid w:val="00CB0DDD"/>
    <w:rsid w:val="00CB1DEA"/>
    <w:rsid w:val="00CB4999"/>
    <w:rsid w:val="00CC3932"/>
    <w:rsid w:val="00CC49CF"/>
    <w:rsid w:val="00CD0657"/>
    <w:rsid w:val="00CD1738"/>
    <w:rsid w:val="00CD1C83"/>
    <w:rsid w:val="00CD3BE6"/>
    <w:rsid w:val="00CD4C32"/>
    <w:rsid w:val="00CD6DD3"/>
    <w:rsid w:val="00CE1381"/>
    <w:rsid w:val="00CE4147"/>
    <w:rsid w:val="00CE498F"/>
    <w:rsid w:val="00CF07C6"/>
    <w:rsid w:val="00CF1DDB"/>
    <w:rsid w:val="00CF5061"/>
    <w:rsid w:val="00CF72A6"/>
    <w:rsid w:val="00D00354"/>
    <w:rsid w:val="00D049E6"/>
    <w:rsid w:val="00D04EF4"/>
    <w:rsid w:val="00D05F5E"/>
    <w:rsid w:val="00D109B0"/>
    <w:rsid w:val="00D10BA4"/>
    <w:rsid w:val="00D121A9"/>
    <w:rsid w:val="00D136F0"/>
    <w:rsid w:val="00D1663C"/>
    <w:rsid w:val="00D1775C"/>
    <w:rsid w:val="00D201B2"/>
    <w:rsid w:val="00D26D8D"/>
    <w:rsid w:val="00D30BF6"/>
    <w:rsid w:val="00D3183A"/>
    <w:rsid w:val="00D3187D"/>
    <w:rsid w:val="00D33FE9"/>
    <w:rsid w:val="00D349E6"/>
    <w:rsid w:val="00D366D5"/>
    <w:rsid w:val="00D3707F"/>
    <w:rsid w:val="00D3740F"/>
    <w:rsid w:val="00D43601"/>
    <w:rsid w:val="00D44972"/>
    <w:rsid w:val="00D4605D"/>
    <w:rsid w:val="00D473D4"/>
    <w:rsid w:val="00D50D96"/>
    <w:rsid w:val="00D5125D"/>
    <w:rsid w:val="00D51CD3"/>
    <w:rsid w:val="00D56037"/>
    <w:rsid w:val="00D64646"/>
    <w:rsid w:val="00D668A7"/>
    <w:rsid w:val="00D71E08"/>
    <w:rsid w:val="00D723E1"/>
    <w:rsid w:val="00D733A4"/>
    <w:rsid w:val="00D7612A"/>
    <w:rsid w:val="00D7675C"/>
    <w:rsid w:val="00D76990"/>
    <w:rsid w:val="00D8283B"/>
    <w:rsid w:val="00D82F95"/>
    <w:rsid w:val="00D83B3D"/>
    <w:rsid w:val="00D85EF4"/>
    <w:rsid w:val="00D8724E"/>
    <w:rsid w:val="00D92D3A"/>
    <w:rsid w:val="00D93831"/>
    <w:rsid w:val="00D94091"/>
    <w:rsid w:val="00D95578"/>
    <w:rsid w:val="00D95954"/>
    <w:rsid w:val="00D960AD"/>
    <w:rsid w:val="00D96C8C"/>
    <w:rsid w:val="00D977CF"/>
    <w:rsid w:val="00D978D2"/>
    <w:rsid w:val="00DA0C90"/>
    <w:rsid w:val="00DA186E"/>
    <w:rsid w:val="00DA35F7"/>
    <w:rsid w:val="00DA5313"/>
    <w:rsid w:val="00DB0389"/>
    <w:rsid w:val="00DB0A59"/>
    <w:rsid w:val="00DB5FA3"/>
    <w:rsid w:val="00DB73C7"/>
    <w:rsid w:val="00DB790F"/>
    <w:rsid w:val="00DB7C13"/>
    <w:rsid w:val="00DC1725"/>
    <w:rsid w:val="00DC1CA0"/>
    <w:rsid w:val="00DC2097"/>
    <w:rsid w:val="00DC21C5"/>
    <w:rsid w:val="00DC400F"/>
    <w:rsid w:val="00DC40AD"/>
    <w:rsid w:val="00DC4D28"/>
    <w:rsid w:val="00DC7847"/>
    <w:rsid w:val="00DD103A"/>
    <w:rsid w:val="00DD353C"/>
    <w:rsid w:val="00DD4656"/>
    <w:rsid w:val="00DD73D2"/>
    <w:rsid w:val="00DD755F"/>
    <w:rsid w:val="00DD7726"/>
    <w:rsid w:val="00DE42D1"/>
    <w:rsid w:val="00DE7DFB"/>
    <w:rsid w:val="00DF0E95"/>
    <w:rsid w:val="00DF136C"/>
    <w:rsid w:val="00DF3482"/>
    <w:rsid w:val="00DF4F25"/>
    <w:rsid w:val="00DF59B6"/>
    <w:rsid w:val="00DF658E"/>
    <w:rsid w:val="00E0399A"/>
    <w:rsid w:val="00E03BCB"/>
    <w:rsid w:val="00E04117"/>
    <w:rsid w:val="00E04580"/>
    <w:rsid w:val="00E04800"/>
    <w:rsid w:val="00E075D2"/>
    <w:rsid w:val="00E079C7"/>
    <w:rsid w:val="00E10CC8"/>
    <w:rsid w:val="00E10E8C"/>
    <w:rsid w:val="00E11C49"/>
    <w:rsid w:val="00E12E8D"/>
    <w:rsid w:val="00E15045"/>
    <w:rsid w:val="00E1633C"/>
    <w:rsid w:val="00E17A2F"/>
    <w:rsid w:val="00E17FD2"/>
    <w:rsid w:val="00E23484"/>
    <w:rsid w:val="00E25E34"/>
    <w:rsid w:val="00E27CB7"/>
    <w:rsid w:val="00E30E19"/>
    <w:rsid w:val="00E31A55"/>
    <w:rsid w:val="00E3265C"/>
    <w:rsid w:val="00E32E6B"/>
    <w:rsid w:val="00E32EC7"/>
    <w:rsid w:val="00E3303E"/>
    <w:rsid w:val="00E363D7"/>
    <w:rsid w:val="00E436B4"/>
    <w:rsid w:val="00E454DE"/>
    <w:rsid w:val="00E47400"/>
    <w:rsid w:val="00E50D37"/>
    <w:rsid w:val="00E5186B"/>
    <w:rsid w:val="00E605A0"/>
    <w:rsid w:val="00E6220D"/>
    <w:rsid w:val="00E636A5"/>
    <w:rsid w:val="00E66FF4"/>
    <w:rsid w:val="00E6775B"/>
    <w:rsid w:val="00E677AE"/>
    <w:rsid w:val="00E67C64"/>
    <w:rsid w:val="00E7146B"/>
    <w:rsid w:val="00E72F53"/>
    <w:rsid w:val="00E73474"/>
    <w:rsid w:val="00E755FB"/>
    <w:rsid w:val="00E76A37"/>
    <w:rsid w:val="00E76EF3"/>
    <w:rsid w:val="00E77392"/>
    <w:rsid w:val="00E77A8D"/>
    <w:rsid w:val="00E8083B"/>
    <w:rsid w:val="00E81312"/>
    <w:rsid w:val="00E84F92"/>
    <w:rsid w:val="00E86325"/>
    <w:rsid w:val="00E9129C"/>
    <w:rsid w:val="00E91BB5"/>
    <w:rsid w:val="00E9226B"/>
    <w:rsid w:val="00E93C24"/>
    <w:rsid w:val="00E942B8"/>
    <w:rsid w:val="00E967C9"/>
    <w:rsid w:val="00E96AED"/>
    <w:rsid w:val="00EA1A5E"/>
    <w:rsid w:val="00EA1A79"/>
    <w:rsid w:val="00EA2D89"/>
    <w:rsid w:val="00EA2E5B"/>
    <w:rsid w:val="00EA418D"/>
    <w:rsid w:val="00EA6993"/>
    <w:rsid w:val="00EB43DD"/>
    <w:rsid w:val="00EB4D9B"/>
    <w:rsid w:val="00EB605D"/>
    <w:rsid w:val="00EB658C"/>
    <w:rsid w:val="00EC06B3"/>
    <w:rsid w:val="00EC0766"/>
    <w:rsid w:val="00EC1BA3"/>
    <w:rsid w:val="00EC293E"/>
    <w:rsid w:val="00EC2D60"/>
    <w:rsid w:val="00EC4A37"/>
    <w:rsid w:val="00EC58BD"/>
    <w:rsid w:val="00EC701F"/>
    <w:rsid w:val="00ED016C"/>
    <w:rsid w:val="00ED08FB"/>
    <w:rsid w:val="00ED0F7C"/>
    <w:rsid w:val="00ED175B"/>
    <w:rsid w:val="00ED32CF"/>
    <w:rsid w:val="00ED3DC2"/>
    <w:rsid w:val="00ED4738"/>
    <w:rsid w:val="00ED6936"/>
    <w:rsid w:val="00EE31E2"/>
    <w:rsid w:val="00EF17AD"/>
    <w:rsid w:val="00EF2FCD"/>
    <w:rsid w:val="00EF4F5D"/>
    <w:rsid w:val="00EF6DE7"/>
    <w:rsid w:val="00EF70FF"/>
    <w:rsid w:val="00F01137"/>
    <w:rsid w:val="00F011DE"/>
    <w:rsid w:val="00F02C8F"/>
    <w:rsid w:val="00F10256"/>
    <w:rsid w:val="00F106B4"/>
    <w:rsid w:val="00F10C49"/>
    <w:rsid w:val="00F11528"/>
    <w:rsid w:val="00F11EC1"/>
    <w:rsid w:val="00F136B6"/>
    <w:rsid w:val="00F1720A"/>
    <w:rsid w:val="00F17C40"/>
    <w:rsid w:val="00F17D99"/>
    <w:rsid w:val="00F17E00"/>
    <w:rsid w:val="00F229D0"/>
    <w:rsid w:val="00F23608"/>
    <w:rsid w:val="00F254A2"/>
    <w:rsid w:val="00F25CC9"/>
    <w:rsid w:val="00F27483"/>
    <w:rsid w:val="00F304CF"/>
    <w:rsid w:val="00F31041"/>
    <w:rsid w:val="00F44056"/>
    <w:rsid w:val="00F46C1E"/>
    <w:rsid w:val="00F5275D"/>
    <w:rsid w:val="00F53141"/>
    <w:rsid w:val="00F543CC"/>
    <w:rsid w:val="00F55826"/>
    <w:rsid w:val="00F57007"/>
    <w:rsid w:val="00F57165"/>
    <w:rsid w:val="00F574F9"/>
    <w:rsid w:val="00F603A0"/>
    <w:rsid w:val="00F60579"/>
    <w:rsid w:val="00F610A9"/>
    <w:rsid w:val="00F6325C"/>
    <w:rsid w:val="00F64A49"/>
    <w:rsid w:val="00F662B0"/>
    <w:rsid w:val="00F743F2"/>
    <w:rsid w:val="00F74909"/>
    <w:rsid w:val="00F7564E"/>
    <w:rsid w:val="00F757C0"/>
    <w:rsid w:val="00F75A57"/>
    <w:rsid w:val="00F76372"/>
    <w:rsid w:val="00F84276"/>
    <w:rsid w:val="00F87E75"/>
    <w:rsid w:val="00F902B9"/>
    <w:rsid w:val="00F97249"/>
    <w:rsid w:val="00FA176F"/>
    <w:rsid w:val="00FA202D"/>
    <w:rsid w:val="00FA3BDA"/>
    <w:rsid w:val="00FA589E"/>
    <w:rsid w:val="00FA7267"/>
    <w:rsid w:val="00FB39F8"/>
    <w:rsid w:val="00FC026B"/>
    <w:rsid w:val="00FC27CA"/>
    <w:rsid w:val="00FC2A7A"/>
    <w:rsid w:val="00FC4740"/>
    <w:rsid w:val="00FC58F1"/>
    <w:rsid w:val="00FD4BF9"/>
    <w:rsid w:val="00FD652E"/>
    <w:rsid w:val="00FD6900"/>
    <w:rsid w:val="00FD7004"/>
    <w:rsid w:val="00FE2E47"/>
    <w:rsid w:val="00FE35AC"/>
    <w:rsid w:val="00FF4816"/>
    <w:rsid w:val="00FF6AB1"/>
    <w:rsid w:val="00FF7B20"/>
    <w:rsid w:val="00FF7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3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66FF4"/>
    <w:pPr>
      <w:keepNext/>
      <w:autoSpaceDE w:val="0"/>
      <w:autoSpaceDN w:val="0"/>
      <w:ind w:firstLine="284"/>
      <w:outlineLvl w:val="0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rsid w:val="00BB136A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2">
    <w:name w:val="Название1"/>
    <w:rsid w:val="00BB136A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Times New Roman"/>
      <w:b/>
      <w:color w:val="000000"/>
      <w:sz w:val="36"/>
      <w:szCs w:val="20"/>
      <w:lang w:eastAsia="ru-RU"/>
    </w:rPr>
  </w:style>
  <w:style w:type="paragraph" w:customStyle="1" w:styleId="TableText">
    <w:name w:val="Table Text"/>
    <w:rsid w:val="00BB136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13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13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BB136A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rsid w:val="00BB136A"/>
  </w:style>
  <w:style w:type="character" w:customStyle="1" w:styleId="a7">
    <w:name w:val="Текст сноски Знак"/>
    <w:basedOn w:val="a0"/>
    <w:link w:val="a6"/>
    <w:uiPriority w:val="99"/>
    <w:semiHidden/>
    <w:rsid w:val="00BB13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rsid w:val="00BB136A"/>
    <w:rPr>
      <w:vertAlign w:val="superscript"/>
    </w:rPr>
  </w:style>
  <w:style w:type="paragraph" w:styleId="a9">
    <w:name w:val="footer"/>
    <w:basedOn w:val="a"/>
    <w:link w:val="aa"/>
    <w:rsid w:val="00BB136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BB13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BB136A"/>
  </w:style>
  <w:style w:type="paragraph" w:styleId="2">
    <w:name w:val="List 2"/>
    <w:basedOn w:val="a"/>
    <w:rsid w:val="00BB136A"/>
    <w:pPr>
      <w:ind w:left="566" w:hanging="283"/>
    </w:pPr>
    <w:rPr>
      <w:sz w:val="24"/>
      <w:szCs w:val="24"/>
    </w:rPr>
  </w:style>
  <w:style w:type="paragraph" w:styleId="ac">
    <w:name w:val="List"/>
    <w:basedOn w:val="a"/>
    <w:rsid w:val="00BB136A"/>
    <w:pPr>
      <w:ind w:left="283" w:hanging="283"/>
      <w:contextualSpacing/>
    </w:pPr>
    <w:rPr>
      <w:sz w:val="24"/>
      <w:szCs w:val="24"/>
    </w:rPr>
  </w:style>
  <w:style w:type="paragraph" w:customStyle="1" w:styleId="Default">
    <w:name w:val="Default"/>
    <w:rsid w:val="00BB136A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paragraph" w:styleId="ad">
    <w:name w:val="Body Text"/>
    <w:basedOn w:val="a"/>
    <w:link w:val="ae"/>
    <w:rsid w:val="003C2BC8"/>
    <w:pPr>
      <w:widowControl w:val="0"/>
      <w:autoSpaceDE w:val="0"/>
      <w:spacing w:after="120"/>
    </w:pPr>
    <w:rPr>
      <w:lang w:eastAsia="ar-SA"/>
    </w:rPr>
  </w:style>
  <w:style w:type="character" w:customStyle="1" w:styleId="ae">
    <w:name w:val="Основной текст Знак"/>
    <w:basedOn w:val="a0"/>
    <w:link w:val="ad"/>
    <w:rsid w:val="003C2B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header"/>
    <w:basedOn w:val="a"/>
    <w:link w:val="af0"/>
    <w:uiPriority w:val="99"/>
    <w:unhideWhenUsed/>
    <w:rsid w:val="00012CD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12C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unhideWhenUsed/>
    <w:rsid w:val="00360130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60130"/>
  </w:style>
  <w:style w:type="character" w:styleId="af2">
    <w:name w:val="Emphasis"/>
    <w:basedOn w:val="a0"/>
    <w:uiPriority w:val="20"/>
    <w:qFormat/>
    <w:rsid w:val="00360130"/>
    <w:rPr>
      <w:i/>
      <w:iCs/>
    </w:rPr>
  </w:style>
  <w:style w:type="character" w:customStyle="1" w:styleId="FontStyle22">
    <w:name w:val="Font Style22"/>
    <w:basedOn w:val="a0"/>
    <w:uiPriority w:val="99"/>
    <w:rsid w:val="00277358"/>
    <w:rPr>
      <w:rFonts w:ascii="Times New Roman" w:hAnsi="Times New Roman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E66FF4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E66F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 Indent"/>
    <w:basedOn w:val="a"/>
    <w:link w:val="af5"/>
    <w:uiPriority w:val="99"/>
    <w:unhideWhenUsed/>
    <w:rsid w:val="00E66FF4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rsid w:val="00E66FF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8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4C007-D98D-48BD-86C9-3951AF43D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18</Pages>
  <Words>2844</Words>
  <Characters>16211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trofimenko</dc:creator>
  <cp:keywords/>
  <dc:description/>
  <cp:lastModifiedBy>Александр Рудаев</cp:lastModifiedBy>
  <cp:revision>54</cp:revision>
  <cp:lastPrinted>2013-02-28T05:35:00Z</cp:lastPrinted>
  <dcterms:created xsi:type="dcterms:W3CDTF">2012-06-13T06:09:00Z</dcterms:created>
  <dcterms:modified xsi:type="dcterms:W3CDTF">2019-11-14T04:42:00Z</dcterms:modified>
</cp:coreProperties>
</file>